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171" w:rsidRPr="001E0171" w:rsidRDefault="001E0171" w:rsidP="001E0171">
      <w:pPr>
        <w:spacing w:after="0"/>
        <w:jc w:val="center"/>
        <w:rPr>
          <w:b/>
          <w:sz w:val="24"/>
        </w:rPr>
      </w:pPr>
      <w:r w:rsidRPr="001E0171">
        <w:rPr>
          <w:b/>
          <w:sz w:val="24"/>
        </w:rPr>
        <w:t>ANKARA ÜNİVERSİTESİ</w:t>
      </w:r>
    </w:p>
    <w:p w:rsidR="00924589" w:rsidRDefault="00924589" w:rsidP="00924589">
      <w:pPr>
        <w:spacing w:after="0"/>
        <w:jc w:val="center"/>
        <w:rPr>
          <w:b/>
          <w:sz w:val="24"/>
        </w:rPr>
      </w:pPr>
      <w:r>
        <w:rPr>
          <w:b/>
          <w:sz w:val="24"/>
        </w:rPr>
        <w:t xml:space="preserve">H.F.ADALET </w:t>
      </w:r>
      <w:proofErr w:type="gramStart"/>
      <w:r>
        <w:rPr>
          <w:b/>
          <w:sz w:val="24"/>
        </w:rPr>
        <w:t>M.Y.O</w:t>
      </w:r>
      <w:proofErr w:type="gramEnd"/>
      <w:r>
        <w:rPr>
          <w:b/>
          <w:sz w:val="24"/>
        </w:rPr>
        <w:t>.MÜDÜRLÜĞÜ</w:t>
      </w:r>
    </w:p>
    <w:p w:rsidR="001E0171" w:rsidRPr="001E0171" w:rsidRDefault="001E0171" w:rsidP="00924589">
      <w:pPr>
        <w:spacing w:after="0"/>
        <w:jc w:val="center"/>
        <w:rPr>
          <w:b/>
          <w:sz w:val="24"/>
        </w:rPr>
      </w:pPr>
      <w:r w:rsidRPr="001E0171">
        <w:rPr>
          <w:b/>
          <w:sz w:val="24"/>
        </w:rPr>
        <w:t xml:space="preserve">KAMU HİZMET </w:t>
      </w:r>
      <w:r w:rsidR="00137EF2">
        <w:rPr>
          <w:b/>
          <w:sz w:val="24"/>
        </w:rPr>
        <w:t>STANDARTLARI TABLOSU</w:t>
      </w:r>
    </w:p>
    <w:p w:rsidR="00B26D9A" w:rsidRPr="00A11E0D" w:rsidRDefault="00B26D9A" w:rsidP="00B26D9A">
      <w:pPr>
        <w:spacing w:after="0"/>
        <w:jc w:val="center"/>
        <w:rPr>
          <w:b/>
        </w:rPr>
      </w:pPr>
      <w:r>
        <w:rPr>
          <w:b/>
        </w:rPr>
        <w:t>İÇ DENETİM RİSK FAKTÖRLERİ FALİYET SÜREÇLERİ:</w:t>
      </w:r>
    </w:p>
    <w:p w:rsidR="001E0171" w:rsidRDefault="001E0171" w:rsidP="001E0171">
      <w:pPr>
        <w:spacing w:after="0" w:line="240" w:lineRule="auto"/>
      </w:pPr>
    </w:p>
    <w:tbl>
      <w:tblPr>
        <w:tblW w:w="5000" w:type="pct"/>
        <w:tblInd w:w="-5" w:type="dxa"/>
        <w:tblCellMar>
          <w:left w:w="70" w:type="dxa"/>
          <w:right w:w="70" w:type="dxa"/>
        </w:tblCellMar>
        <w:tblLook w:val="04A0"/>
      </w:tblPr>
      <w:tblGrid>
        <w:gridCol w:w="398"/>
        <w:gridCol w:w="2006"/>
        <w:gridCol w:w="4457"/>
        <w:gridCol w:w="2351"/>
      </w:tblGrid>
      <w:tr w:rsidR="001E0171" w:rsidRPr="0095617A" w:rsidTr="002E0D42">
        <w:trPr>
          <w:trHeight w:val="895"/>
          <w:tblHeader/>
        </w:trPr>
        <w:tc>
          <w:tcPr>
            <w:tcW w:w="216" w:type="pct"/>
            <w:tcBorders>
              <w:top w:val="single" w:sz="4" w:space="0" w:color="auto"/>
              <w:left w:val="single" w:sz="4" w:space="0" w:color="auto"/>
              <w:bottom w:val="single" w:sz="4" w:space="0" w:color="auto"/>
              <w:right w:val="single" w:sz="4" w:space="0" w:color="FFFFFF"/>
            </w:tcBorders>
            <w:shd w:val="clear" w:color="000000" w:fill="16365C"/>
            <w:textDirection w:val="btLr"/>
            <w:vAlign w:val="center"/>
            <w:hideMark/>
          </w:tcPr>
          <w:p w:rsidR="001E0171" w:rsidRPr="0095617A" w:rsidRDefault="001E0171" w:rsidP="002E0D42">
            <w:pPr>
              <w:spacing w:after="0" w:line="240" w:lineRule="auto"/>
              <w:jc w:val="center"/>
              <w:rPr>
                <w:rFonts w:ascii="Arial Narrow" w:eastAsia="Times New Roman" w:hAnsi="Arial Narrow" w:cs="Arial"/>
                <w:b/>
                <w:bCs/>
                <w:color w:val="FFFFFF"/>
                <w:sz w:val="18"/>
                <w:szCs w:val="18"/>
                <w:lang w:eastAsia="tr-TR"/>
              </w:rPr>
            </w:pPr>
            <w:r w:rsidRPr="0095617A">
              <w:rPr>
                <w:rFonts w:ascii="Arial Narrow" w:eastAsia="Times New Roman" w:hAnsi="Arial Narrow" w:cs="Arial"/>
                <w:b/>
                <w:bCs/>
                <w:color w:val="FFFFFF"/>
                <w:sz w:val="18"/>
                <w:szCs w:val="18"/>
                <w:lang w:eastAsia="tr-TR"/>
              </w:rPr>
              <w:t>SIRA NO</w:t>
            </w:r>
          </w:p>
        </w:tc>
        <w:tc>
          <w:tcPr>
            <w:tcW w:w="1089" w:type="pct"/>
            <w:tcBorders>
              <w:top w:val="single" w:sz="4" w:space="0" w:color="auto"/>
              <w:left w:val="nil"/>
              <w:bottom w:val="single" w:sz="4" w:space="0" w:color="auto"/>
              <w:right w:val="single" w:sz="4" w:space="0" w:color="FFFFFF"/>
            </w:tcBorders>
            <w:shd w:val="clear" w:color="000000" w:fill="16365C"/>
            <w:vAlign w:val="center"/>
            <w:hideMark/>
          </w:tcPr>
          <w:p w:rsidR="001E0171" w:rsidRPr="0095617A" w:rsidRDefault="001E0171" w:rsidP="002E0D42">
            <w:pPr>
              <w:spacing w:after="0" w:line="240" w:lineRule="auto"/>
              <w:jc w:val="center"/>
              <w:rPr>
                <w:rFonts w:ascii="Arial Narrow" w:eastAsia="Times New Roman" w:hAnsi="Arial Narrow" w:cs="Arial"/>
                <w:b/>
                <w:bCs/>
                <w:color w:val="FFFFFF"/>
                <w:sz w:val="18"/>
                <w:szCs w:val="18"/>
                <w:lang w:eastAsia="tr-TR"/>
              </w:rPr>
            </w:pPr>
            <w:r w:rsidRPr="0095617A">
              <w:rPr>
                <w:rFonts w:ascii="Arial Narrow" w:eastAsia="Times New Roman" w:hAnsi="Arial Narrow" w:cs="Arial"/>
                <w:b/>
                <w:bCs/>
                <w:color w:val="FFFFFF"/>
                <w:sz w:val="18"/>
                <w:szCs w:val="18"/>
                <w:lang w:eastAsia="tr-TR"/>
              </w:rPr>
              <w:t>HİZMETİN ADI</w:t>
            </w:r>
          </w:p>
        </w:tc>
        <w:tc>
          <w:tcPr>
            <w:tcW w:w="2419" w:type="pct"/>
            <w:tcBorders>
              <w:top w:val="single" w:sz="4" w:space="0" w:color="auto"/>
              <w:left w:val="nil"/>
              <w:bottom w:val="single" w:sz="4" w:space="0" w:color="auto"/>
              <w:right w:val="single" w:sz="4" w:space="0" w:color="FFFFFF"/>
            </w:tcBorders>
            <w:shd w:val="clear" w:color="000000" w:fill="16365C"/>
            <w:vAlign w:val="center"/>
            <w:hideMark/>
          </w:tcPr>
          <w:p w:rsidR="001E0171" w:rsidRPr="0095617A" w:rsidRDefault="001E0171" w:rsidP="002E0D42">
            <w:pPr>
              <w:spacing w:after="0" w:line="240" w:lineRule="auto"/>
              <w:jc w:val="center"/>
              <w:rPr>
                <w:rFonts w:ascii="Arial Narrow" w:eastAsia="Times New Roman" w:hAnsi="Arial Narrow" w:cs="Arial"/>
                <w:b/>
                <w:bCs/>
                <w:color w:val="FFFFFF"/>
                <w:sz w:val="18"/>
                <w:szCs w:val="18"/>
                <w:lang w:eastAsia="tr-TR"/>
              </w:rPr>
            </w:pPr>
            <w:r w:rsidRPr="0095617A">
              <w:rPr>
                <w:rFonts w:ascii="Arial Narrow" w:eastAsia="Times New Roman" w:hAnsi="Arial Narrow" w:cs="Arial"/>
                <w:b/>
                <w:bCs/>
                <w:color w:val="FFFFFF"/>
                <w:sz w:val="18"/>
                <w:szCs w:val="18"/>
                <w:lang w:eastAsia="tr-TR"/>
              </w:rPr>
              <w:t>BAŞVURUDA İSTENİLEN BELGELER</w:t>
            </w:r>
          </w:p>
        </w:tc>
        <w:tc>
          <w:tcPr>
            <w:tcW w:w="1276" w:type="pct"/>
            <w:tcBorders>
              <w:top w:val="single" w:sz="4" w:space="0" w:color="auto"/>
              <w:left w:val="nil"/>
              <w:bottom w:val="single" w:sz="4" w:space="0" w:color="auto"/>
              <w:right w:val="single" w:sz="4" w:space="0" w:color="auto"/>
            </w:tcBorders>
            <w:shd w:val="clear" w:color="000000" w:fill="16365C"/>
            <w:vAlign w:val="center"/>
            <w:hideMark/>
          </w:tcPr>
          <w:p w:rsidR="001E0171" w:rsidRPr="0095617A" w:rsidRDefault="001E0171" w:rsidP="002E0D42">
            <w:pPr>
              <w:spacing w:after="0" w:line="240" w:lineRule="auto"/>
              <w:jc w:val="center"/>
              <w:rPr>
                <w:rFonts w:ascii="Arial Narrow" w:eastAsia="Times New Roman" w:hAnsi="Arial Narrow" w:cs="Arial"/>
                <w:b/>
                <w:bCs/>
                <w:color w:val="FFFFFF"/>
                <w:sz w:val="18"/>
                <w:szCs w:val="18"/>
                <w:lang w:eastAsia="tr-TR"/>
              </w:rPr>
            </w:pPr>
            <w:r w:rsidRPr="0095617A">
              <w:rPr>
                <w:rFonts w:ascii="Arial Narrow" w:eastAsia="Times New Roman" w:hAnsi="Arial Narrow" w:cs="Arial"/>
                <w:b/>
                <w:bCs/>
                <w:color w:val="FFFFFF"/>
                <w:sz w:val="18"/>
                <w:szCs w:val="18"/>
                <w:lang w:eastAsia="tr-TR"/>
              </w:rPr>
              <w:t>HİZMETİN TAMAMLANMA SÜRESİ</w:t>
            </w:r>
            <w:r w:rsidRPr="0095617A">
              <w:rPr>
                <w:rFonts w:ascii="Arial Narrow" w:eastAsia="Times New Roman" w:hAnsi="Arial Narrow" w:cs="Arial"/>
                <w:b/>
                <w:bCs/>
                <w:color w:val="FFFFFF"/>
                <w:sz w:val="18"/>
                <w:szCs w:val="18"/>
                <w:lang w:eastAsia="tr-TR"/>
              </w:rPr>
              <w:br/>
              <w:t>(EN GEÇ)</w:t>
            </w:r>
          </w:p>
        </w:tc>
      </w:tr>
      <w:tr w:rsidR="009A258E" w:rsidRPr="0095617A" w:rsidTr="002E0D42">
        <w:trPr>
          <w:trHeight w:val="567"/>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9A258E" w:rsidRPr="00186A5D" w:rsidRDefault="009A258E" w:rsidP="002E0D42">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1</w:t>
            </w:r>
          </w:p>
        </w:tc>
        <w:tc>
          <w:tcPr>
            <w:tcW w:w="1089" w:type="pct"/>
            <w:tcBorders>
              <w:top w:val="single" w:sz="4" w:space="0" w:color="auto"/>
              <w:left w:val="nil"/>
              <w:bottom w:val="single" w:sz="4" w:space="0" w:color="auto"/>
              <w:right w:val="single" w:sz="4" w:space="0" w:color="auto"/>
            </w:tcBorders>
            <w:shd w:val="clear" w:color="auto" w:fill="auto"/>
            <w:vAlign w:val="center"/>
          </w:tcPr>
          <w:p w:rsidR="009A258E" w:rsidRDefault="009A258E" w:rsidP="006D1BD9">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Mali İşler</w:t>
            </w:r>
          </w:p>
          <w:p w:rsidR="009A258E" w:rsidRPr="00F15FB1" w:rsidRDefault="009A258E" w:rsidP="006D1BD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8"/>
                <w:szCs w:val="18"/>
                <w:lang w:eastAsia="tr-TR"/>
              </w:rPr>
              <w:t>Yolluk Ödemeleri</w:t>
            </w:r>
          </w:p>
        </w:tc>
        <w:tc>
          <w:tcPr>
            <w:tcW w:w="2419" w:type="pct"/>
            <w:tcBorders>
              <w:top w:val="single" w:sz="4" w:space="0" w:color="auto"/>
              <w:left w:val="nil"/>
              <w:bottom w:val="single" w:sz="4" w:space="0" w:color="auto"/>
              <w:right w:val="single" w:sz="4" w:space="0" w:color="auto"/>
            </w:tcBorders>
            <w:shd w:val="clear" w:color="auto" w:fill="auto"/>
            <w:vAlign w:val="center"/>
          </w:tcPr>
          <w:p w:rsidR="009A258E" w:rsidRDefault="009A258E" w:rsidP="006D1BD9">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1-E-Yolluk Bildirimi Beyannamesi</w:t>
            </w:r>
          </w:p>
          <w:p w:rsidR="009A258E" w:rsidRDefault="009A258E" w:rsidP="006D1BD9">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2-Uçak Bileti</w:t>
            </w:r>
          </w:p>
          <w:p w:rsidR="009A258E" w:rsidRDefault="009A258E" w:rsidP="006D1BD9">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3-Konaklama Faturası</w:t>
            </w:r>
          </w:p>
          <w:p w:rsidR="009A258E" w:rsidRPr="00F15FB1" w:rsidRDefault="009A258E" w:rsidP="006D1BD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8"/>
                <w:szCs w:val="18"/>
                <w:lang w:eastAsia="tr-TR"/>
              </w:rPr>
              <w:t>4-Kurs Katılım Belgesi ve Ödeme Makbuzu</w:t>
            </w:r>
          </w:p>
        </w:tc>
        <w:tc>
          <w:tcPr>
            <w:tcW w:w="1276" w:type="pct"/>
            <w:tcBorders>
              <w:top w:val="single" w:sz="4" w:space="0" w:color="auto"/>
              <w:left w:val="nil"/>
              <w:bottom w:val="single" w:sz="4" w:space="0" w:color="auto"/>
              <w:right w:val="single" w:sz="4" w:space="0" w:color="auto"/>
            </w:tcBorders>
            <w:shd w:val="clear" w:color="auto" w:fill="auto"/>
            <w:vAlign w:val="center"/>
          </w:tcPr>
          <w:p w:rsidR="009A258E" w:rsidRPr="00F15FB1" w:rsidRDefault="009A258E" w:rsidP="006D1BD9">
            <w:pPr>
              <w:spacing w:after="0" w:line="240" w:lineRule="auto"/>
              <w:jc w:val="center"/>
              <w:rPr>
                <w:rFonts w:ascii="Arial Narrow" w:eastAsia="Times New Roman" w:hAnsi="Arial Narrow" w:cs="Arial"/>
                <w:b/>
                <w:bCs/>
                <w:sz w:val="13"/>
                <w:szCs w:val="13"/>
                <w:lang w:eastAsia="tr-TR"/>
              </w:rPr>
            </w:pPr>
            <w:r>
              <w:rPr>
                <w:rFonts w:ascii="Arial Narrow" w:eastAsia="Times New Roman" w:hAnsi="Arial Narrow" w:cs="Arial"/>
                <w:b/>
                <w:bCs/>
                <w:sz w:val="13"/>
                <w:szCs w:val="13"/>
                <w:lang w:eastAsia="tr-TR"/>
              </w:rPr>
              <w:t>5 gün</w:t>
            </w:r>
          </w:p>
        </w:tc>
      </w:tr>
      <w:tr w:rsidR="009A258E" w:rsidRPr="0095617A" w:rsidTr="002E0D42">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9A258E" w:rsidRPr="00186A5D" w:rsidRDefault="009A258E" w:rsidP="002E0D42">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2</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9A258E" w:rsidRPr="005D4F2A" w:rsidRDefault="009A258E" w:rsidP="006D1BD9">
            <w:pPr>
              <w:spacing w:after="0" w:line="240" w:lineRule="auto"/>
              <w:rPr>
                <w:rFonts w:ascii="Arial Narrow" w:eastAsia="Times New Roman" w:hAnsi="Arial Narrow" w:cs="Arial"/>
                <w:sz w:val="16"/>
                <w:szCs w:val="16"/>
                <w:lang w:eastAsia="tr-TR"/>
              </w:rPr>
            </w:pPr>
            <w:r>
              <w:rPr>
                <w:rFonts w:ascii="Arial Narrow" w:eastAsia="Times New Roman" w:hAnsi="Arial Narrow" w:cs="Arial"/>
                <w:sz w:val="16"/>
                <w:szCs w:val="16"/>
                <w:lang w:eastAsia="tr-TR"/>
              </w:rPr>
              <w:t xml:space="preserve">Mali İşler </w:t>
            </w:r>
            <w:r w:rsidRPr="005D4F2A">
              <w:rPr>
                <w:rFonts w:ascii="Arial Narrow" w:eastAsia="Times New Roman" w:hAnsi="Arial Narrow" w:cs="Arial"/>
                <w:sz w:val="16"/>
                <w:szCs w:val="16"/>
                <w:lang w:eastAsia="tr-TR"/>
              </w:rPr>
              <w:t xml:space="preserve">Bütçe </w:t>
            </w:r>
            <w:proofErr w:type="gramStart"/>
            <w:r w:rsidRPr="005D4F2A">
              <w:rPr>
                <w:rFonts w:ascii="Arial Narrow" w:eastAsia="Times New Roman" w:hAnsi="Arial Narrow" w:cs="Arial"/>
                <w:sz w:val="16"/>
                <w:szCs w:val="16"/>
                <w:lang w:eastAsia="tr-TR"/>
              </w:rPr>
              <w:t>Teklif</w:t>
            </w:r>
            <w:r>
              <w:rPr>
                <w:rFonts w:ascii="Arial Narrow" w:eastAsia="Times New Roman" w:hAnsi="Arial Narrow" w:cs="Arial"/>
                <w:sz w:val="16"/>
                <w:szCs w:val="16"/>
                <w:lang w:eastAsia="tr-TR"/>
              </w:rPr>
              <w:t>inin</w:t>
            </w:r>
            <w:r w:rsidRPr="005D4F2A">
              <w:rPr>
                <w:rFonts w:ascii="Arial Narrow" w:eastAsia="Times New Roman" w:hAnsi="Arial Narrow" w:cs="Arial"/>
                <w:sz w:val="16"/>
                <w:szCs w:val="16"/>
                <w:lang w:eastAsia="tr-TR"/>
              </w:rPr>
              <w:t xml:space="preserve">  Hazırlanması</w:t>
            </w:r>
            <w:proofErr w:type="gramEnd"/>
          </w:p>
        </w:tc>
        <w:tc>
          <w:tcPr>
            <w:tcW w:w="2419" w:type="pct"/>
            <w:tcBorders>
              <w:top w:val="single" w:sz="4" w:space="0" w:color="auto"/>
              <w:left w:val="nil"/>
              <w:bottom w:val="single" w:sz="4" w:space="0" w:color="auto"/>
              <w:right w:val="single" w:sz="4" w:space="0" w:color="auto"/>
            </w:tcBorders>
            <w:shd w:val="clear" w:color="000000" w:fill="D9D9D9"/>
            <w:vAlign w:val="center"/>
          </w:tcPr>
          <w:p w:rsidR="009A258E" w:rsidRPr="005D4F2A" w:rsidRDefault="009A258E" w:rsidP="006D1BD9">
            <w:pPr>
              <w:spacing w:after="0" w:line="240" w:lineRule="auto"/>
              <w:rPr>
                <w:rFonts w:ascii="Arial Narrow" w:eastAsia="Times New Roman" w:hAnsi="Arial Narrow" w:cs="Arial"/>
                <w:sz w:val="16"/>
                <w:szCs w:val="16"/>
                <w:lang w:eastAsia="tr-TR"/>
              </w:rPr>
            </w:pPr>
            <w:r w:rsidRPr="005D4F2A">
              <w:rPr>
                <w:rFonts w:ascii="Arial Narrow" w:eastAsia="Times New Roman" w:hAnsi="Arial Narrow" w:cs="Arial"/>
                <w:sz w:val="16"/>
                <w:szCs w:val="16"/>
                <w:lang w:eastAsia="tr-TR"/>
              </w:rPr>
              <w:t>1-Rektörlüğümüzce belirlenen tavan rakamları geçmeyecek şekilde 03 mal ve hizmet kalemlerinin ekonomik kodlara ve ihtiyaçlara göre dağılımlarını yapmak.</w:t>
            </w:r>
          </w:p>
          <w:p w:rsidR="009A258E" w:rsidRPr="005D4F2A" w:rsidRDefault="009A258E" w:rsidP="006D1BD9">
            <w:pPr>
              <w:spacing w:after="0" w:line="240" w:lineRule="auto"/>
              <w:rPr>
                <w:rFonts w:ascii="Arial Narrow" w:eastAsia="Times New Roman" w:hAnsi="Arial Narrow" w:cs="Arial"/>
                <w:sz w:val="16"/>
                <w:szCs w:val="16"/>
                <w:lang w:eastAsia="tr-TR"/>
              </w:rPr>
            </w:pPr>
            <w:r w:rsidRPr="005D4F2A">
              <w:rPr>
                <w:rFonts w:ascii="Arial Narrow" w:eastAsia="Times New Roman" w:hAnsi="Arial Narrow" w:cs="Arial"/>
                <w:sz w:val="16"/>
                <w:szCs w:val="16"/>
                <w:lang w:eastAsia="tr-TR"/>
              </w:rPr>
              <w:t xml:space="preserve">2-01 Personel Maaş ve sosyal hak. </w:t>
            </w:r>
            <w:proofErr w:type="gramStart"/>
            <w:r w:rsidRPr="005D4F2A">
              <w:rPr>
                <w:rFonts w:ascii="Arial Narrow" w:eastAsia="Times New Roman" w:hAnsi="Arial Narrow" w:cs="Arial"/>
                <w:sz w:val="16"/>
                <w:szCs w:val="16"/>
                <w:lang w:eastAsia="tr-TR"/>
              </w:rPr>
              <w:t>Giderlerinin Tahmini rakamlarını tes</w:t>
            </w:r>
            <w:r>
              <w:rPr>
                <w:rFonts w:ascii="Arial Narrow" w:eastAsia="Times New Roman" w:hAnsi="Arial Narrow" w:cs="Arial"/>
                <w:sz w:val="16"/>
                <w:szCs w:val="16"/>
                <w:lang w:eastAsia="tr-TR"/>
              </w:rPr>
              <w:t>p</w:t>
            </w:r>
            <w:r w:rsidRPr="005D4F2A">
              <w:rPr>
                <w:rFonts w:ascii="Arial Narrow" w:eastAsia="Times New Roman" w:hAnsi="Arial Narrow" w:cs="Arial"/>
                <w:sz w:val="16"/>
                <w:szCs w:val="16"/>
                <w:lang w:eastAsia="tr-TR"/>
              </w:rPr>
              <w:t>it etmek.</w:t>
            </w:r>
            <w:proofErr w:type="gramEnd"/>
          </w:p>
          <w:p w:rsidR="009A258E" w:rsidRPr="005D4F2A" w:rsidRDefault="009A258E" w:rsidP="006D1BD9">
            <w:pPr>
              <w:spacing w:after="0" w:line="240" w:lineRule="auto"/>
              <w:rPr>
                <w:rFonts w:ascii="Arial Narrow" w:eastAsia="Times New Roman" w:hAnsi="Arial Narrow" w:cs="Arial"/>
                <w:sz w:val="16"/>
                <w:szCs w:val="16"/>
                <w:lang w:eastAsia="tr-TR"/>
              </w:rPr>
            </w:pPr>
            <w:r w:rsidRPr="005D4F2A">
              <w:rPr>
                <w:rFonts w:ascii="Arial Narrow" w:eastAsia="Times New Roman" w:hAnsi="Arial Narrow" w:cs="Arial"/>
                <w:sz w:val="16"/>
                <w:szCs w:val="16"/>
                <w:lang w:eastAsia="tr-TR"/>
              </w:rPr>
              <w:t xml:space="preserve">3-02 </w:t>
            </w:r>
            <w:proofErr w:type="spellStart"/>
            <w:r w:rsidRPr="005D4F2A">
              <w:rPr>
                <w:rFonts w:ascii="Arial Narrow" w:eastAsia="Times New Roman" w:hAnsi="Arial Narrow" w:cs="Arial"/>
                <w:sz w:val="16"/>
                <w:szCs w:val="16"/>
                <w:lang w:eastAsia="tr-TR"/>
              </w:rPr>
              <w:t>Sgk</w:t>
            </w:r>
            <w:proofErr w:type="spellEnd"/>
            <w:r w:rsidRPr="005D4F2A">
              <w:rPr>
                <w:rFonts w:ascii="Arial Narrow" w:eastAsia="Times New Roman" w:hAnsi="Arial Narrow" w:cs="Arial"/>
                <w:sz w:val="16"/>
                <w:szCs w:val="16"/>
                <w:lang w:eastAsia="tr-TR"/>
              </w:rPr>
              <w:t xml:space="preserve"> primlerinin yıllık maliyetleri </w:t>
            </w:r>
            <w:r>
              <w:rPr>
                <w:rFonts w:ascii="Arial Narrow" w:eastAsia="Times New Roman" w:hAnsi="Arial Narrow" w:cs="Arial"/>
                <w:sz w:val="16"/>
                <w:szCs w:val="16"/>
                <w:lang w:eastAsia="tr-TR"/>
              </w:rPr>
              <w:t>t</w:t>
            </w:r>
            <w:r w:rsidRPr="005D4F2A">
              <w:rPr>
                <w:rFonts w:ascii="Arial Narrow" w:eastAsia="Times New Roman" w:hAnsi="Arial Narrow" w:cs="Arial"/>
                <w:sz w:val="16"/>
                <w:szCs w:val="16"/>
                <w:lang w:eastAsia="tr-TR"/>
              </w:rPr>
              <w:t>a</w:t>
            </w:r>
            <w:r>
              <w:rPr>
                <w:rFonts w:ascii="Arial Narrow" w:eastAsia="Times New Roman" w:hAnsi="Arial Narrow" w:cs="Arial"/>
                <w:sz w:val="16"/>
                <w:szCs w:val="16"/>
                <w:lang w:eastAsia="tr-TR"/>
              </w:rPr>
              <w:t>h</w:t>
            </w:r>
            <w:r w:rsidRPr="005D4F2A">
              <w:rPr>
                <w:rFonts w:ascii="Arial Narrow" w:eastAsia="Times New Roman" w:hAnsi="Arial Narrow" w:cs="Arial"/>
                <w:sz w:val="16"/>
                <w:szCs w:val="16"/>
                <w:lang w:eastAsia="tr-TR"/>
              </w:rPr>
              <w:t>mini olarak hesaplamak.</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9A258E" w:rsidRPr="005D4F2A" w:rsidRDefault="009A258E" w:rsidP="006D1BD9">
            <w:pPr>
              <w:spacing w:after="0" w:line="240" w:lineRule="auto"/>
              <w:jc w:val="center"/>
              <w:rPr>
                <w:rFonts w:ascii="Arial Narrow" w:eastAsia="Times New Roman" w:hAnsi="Arial Narrow" w:cs="Arial"/>
                <w:b/>
                <w:bCs/>
                <w:sz w:val="16"/>
                <w:szCs w:val="16"/>
                <w:lang w:eastAsia="tr-TR"/>
              </w:rPr>
            </w:pPr>
            <w:r>
              <w:rPr>
                <w:rFonts w:ascii="Arial Narrow" w:eastAsia="Times New Roman" w:hAnsi="Arial Narrow" w:cs="Arial"/>
                <w:b/>
                <w:bCs/>
                <w:sz w:val="16"/>
                <w:szCs w:val="16"/>
                <w:lang w:eastAsia="tr-TR"/>
              </w:rPr>
              <w:t>10 gün</w:t>
            </w:r>
          </w:p>
        </w:tc>
      </w:tr>
      <w:tr w:rsidR="009A258E" w:rsidRPr="0095617A" w:rsidTr="002E0D42">
        <w:trPr>
          <w:trHeight w:val="567"/>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9A258E" w:rsidRPr="00285316" w:rsidRDefault="009A258E" w:rsidP="002E0D42">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3</w:t>
            </w:r>
          </w:p>
        </w:tc>
        <w:tc>
          <w:tcPr>
            <w:tcW w:w="1089" w:type="pct"/>
            <w:tcBorders>
              <w:top w:val="single" w:sz="4" w:space="0" w:color="auto"/>
              <w:left w:val="nil"/>
              <w:bottom w:val="single" w:sz="4" w:space="0" w:color="auto"/>
              <w:right w:val="single" w:sz="4" w:space="0" w:color="auto"/>
            </w:tcBorders>
            <w:shd w:val="clear" w:color="auto" w:fill="auto"/>
            <w:vAlign w:val="center"/>
          </w:tcPr>
          <w:p w:rsidR="009A258E" w:rsidRPr="00F15FB1" w:rsidRDefault="009A258E" w:rsidP="006D1BD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 xml:space="preserve">Mali İşler </w:t>
            </w:r>
            <w:proofErr w:type="spellStart"/>
            <w:r>
              <w:rPr>
                <w:rFonts w:ascii="Arial Narrow" w:eastAsia="Times New Roman" w:hAnsi="Arial Narrow" w:cs="Arial"/>
                <w:sz w:val="13"/>
                <w:szCs w:val="13"/>
                <w:lang w:eastAsia="tr-TR"/>
              </w:rPr>
              <w:t>Ekders</w:t>
            </w:r>
            <w:proofErr w:type="spellEnd"/>
            <w:r>
              <w:rPr>
                <w:rFonts w:ascii="Arial Narrow" w:eastAsia="Times New Roman" w:hAnsi="Arial Narrow" w:cs="Arial"/>
                <w:sz w:val="13"/>
                <w:szCs w:val="13"/>
                <w:lang w:eastAsia="tr-TR"/>
              </w:rPr>
              <w:t xml:space="preserve"> Ödemeleri</w:t>
            </w:r>
          </w:p>
        </w:tc>
        <w:tc>
          <w:tcPr>
            <w:tcW w:w="2419" w:type="pct"/>
            <w:tcBorders>
              <w:top w:val="single" w:sz="4" w:space="0" w:color="auto"/>
              <w:left w:val="nil"/>
              <w:bottom w:val="single" w:sz="4" w:space="0" w:color="auto"/>
              <w:right w:val="single" w:sz="4" w:space="0" w:color="auto"/>
            </w:tcBorders>
            <w:shd w:val="clear" w:color="auto" w:fill="auto"/>
            <w:vAlign w:val="center"/>
          </w:tcPr>
          <w:p w:rsidR="009A258E" w:rsidRPr="00063F6D" w:rsidRDefault="009A258E" w:rsidP="006D1BD9">
            <w:pPr>
              <w:spacing w:after="0" w:line="240" w:lineRule="auto"/>
              <w:rPr>
                <w:rFonts w:ascii="Arial Narrow" w:eastAsia="Times New Roman" w:hAnsi="Arial Narrow" w:cs="Arial"/>
                <w:sz w:val="16"/>
                <w:szCs w:val="16"/>
                <w:lang w:eastAsia="tr-TR"/>
              </w:rPr>
            </w:pPr>
            <w:r w:rsidRPr="00063F6D">
              <w:rPr>
                <w:rFonts w:ascii="Arial Narrow" w:eastAsia="Times New Roman" w:hAnsi="Arial Narrow" w:cs="Arial"/>
                <w:sz w:val="16"/>
                <w:szCs w:val="16"/>
                <w:lang w:eastAsia="tr-TR"/>
              </w:rPr>
              <w:t>1-Her program için (</w:t>
            </w:r>
            <w:proofErr w:type="gramStart"/>
            <w:r w:rsidRPr="00063F6D">
              <w:rPr>
                <w:rFonts w:ascii="Arial Narrow" w:eastAsia="Times New Roman" w:hAnsi="Arial Narrow" w:cs="Arial"/>
                <w:sz w:val="16"/>
                <w:szCs w:val="16"/>
                <w:lang w:eastAsia="tr-TR"/>
              </w:rPr>
              <w:t>örgün,ikinci</w:t>
            </w:r>
            <w:proofErr w:type="gramEnd"/>
            <w:r w:rsidRPr="00063F6D">
              <w:rPr>
                <w:rFonts w:ascii="Arial Narrow" w:eastAsia="Times New Roman" w:hAnsi="Arial Narrow" w:cs="Arial"/>
                <w:sz w:val="16"/>
                <w:szCs w:val="16"/>
                <w:lang w:eastAsia="tr-TR"/>
              </w:rPr>
              <w:t xml:space="preserve"> öğretim ve uzaktan öğretim) ayrı </w:t>
            </w:r>
            <w:proofErr w:type="spellStart"/>
            <w:r w:rsidRPr="00063F6D">
              <w:rPr>
                <w:rFonts w:ascii="Arial Narrow" w:eastAsia="Times New Roman" w:hAnsi="Arial Narrow" w:cs="Arial"/>
                <w:sz w:val="16"/>
                <w:szCs w:val="16"/>
                <w:lang w:eastAsia="tr-TR"/>
              </w:rPr>
              <w:t>ayrı</w:t>
            </w:r>
            <w:proofErr w:type="spellEnd"/>
            <w:r w:rsidRPr="00063F6D">
              <w:rPr>
                <w:rFonts w:ascii="Arial Narrow" w:eastAsia="Times New Roman" w:hAnsi="Arial Narrow" w:cs="Arial"/>
                <w:sz w:val="16"/>
                <w:szCs w:val="16"/>
                <w:lang w:eastAsia="tr-TR"/>
              </w:rPr>
              <w:t xml:space="preserve"> olmak üzere akademik personelin </w:t>
            </w:r>
            <w:proofErr w:type="spellStart"/>
            <w:r w:rsidRPr="00063F6D">
              <w:rPr>
                <w:rFonts w:ascii="Arial Narrow" w:eastAsia="Times New Roman" w:hAnsi="Arial Narrow" w:cs="Arial"/>
                <w:sz w:val="16"/>
                <w:szCs w:val="16"/>
                <w:lang w:eastAsia="tr-TR"/>
              </w:rPr>
              <w:t>puantajlarını</w:t>
            </w:r>
            <w:proofErr w:type="spellEnd"/>
            <w:r w:rsidRPr="00063F6D">
              <w:rPr>
                <w:rFonts w:ascii="Arial Narrow" w:eastAsia="Times New Roman" w:hAnsi="Arial Narrow" w:cs="Arial"/>
                <w:sz w:val="16"/>
                <w:szCs w:val="16"/>
                <w:lang w:eastAsia="tr-TR"/>
              </w:rPr>
              <w:t xml:space="preserve"> hazırlamak ve ıslak </w:t>
            </w:r>
            <w:proofErr w:type="spellStart"/>
            <w:r w:rsidRPr="00063F6D">
              <w:rPr>
                <w:rFonts w:ascii="Arial Narrow" w:eastAsia="Times New Roman" w:hAnsi="Arial Narrow" w:cs="Arial"/>
                <w:sz w:val="16"/>
                <w:szCs w:val="16"/>
                <w:lang w:eastAsia="tr-TR"/>
              </w:rPr>
              <w:t>imzalanı</w:t>
            </w:r>
            <w:proofErr w:type="spellEnd"/>
            <w:r w:rsidRPr="00063F6D">
              <w:rPr>
                <w:rFonts w:ascii="Arial Narrow" w:eastAsia="Times New Roman" w:hAnsi="Arial Narrow" w:cs="Arial"/>
                <w:sz w:val="16"/>
                <w:szCs w:val="16"/>
                <w:lang w:eastAsia="tr-TR"/>
              </w:rPr>
              <w:t xml:space="preserve"> temin </w:t>
            </w:r>
            <w:proofErr w:type="spellStart"/>
            <w:r w:rsidRPr="00063F6D">
              <w:rPr>
                <w:rFonts w:ascii="Arial Narrow" w:eastAsia="Times New Roman" w:hAnsi="Arial Narrow" w:cs="Arial"/>
                <w:sz w:val="16"/>
                <w:szCs w:val="16"/>
                <w:lang w:eastAsia="tr-TR"/>
              </w:rPr>
              <w:t>etmik</w:t>
            </w:r>
            <w:proofErr w:type="spellEnd"/>
            <w:r w:rsidRPr="00063F6D">
              <w:rPr>
                <w:rFonts w:ascii="Arial Narrow" w:eastAsia="Times New Roman" w:hAnsi="Arial Narrow" w:cs="Arial"/>
                <w:sz w:val="16"/>
                <w:szCs w:val="16"/>
                <w:lang w:eastAsia="tr-TR"/>
              </w:rPr>
              <w:t>.</w:t>
            </w:r>
          </w:p>
          <w:p w:rsidR="009A258E" w:rsidRPr="00063F6D" w:rsidRDefault="009A258E" w:rsidP="006D1BD9">
            <w:pPr>
              <w:spacing w:after="0" w:line="240" w:lineRule="auto"/>
              <w:rPr>
                <w:rFonts w:ascii="Arial Narrow" w:eastAsia="Times New Roman" w:hAnsi="Arial Narrow" w:cs="Arial"/>
                <w:sz w:val="16"/>
                <w:szCs w:val="16"/>
                <w:lang w:eastAsia="tr-TR"/>
              </w:rPr>
            </w:pPr>
            <w:r w:rsidRPr="00063F6D">
              <w:rPr>
                <w:rFonts w:ascii="Arial Narrow" w:eastAsia="Times New Roman" w:hAnsi="Arial Narrow" w:cs="Arial"/>
                <w:sz w:val="16"/>
                <w:szCs w:val="16"/>
                <w:lang w:eastAsia="tr-TR"/>
              </w:rPr>
              <w:t xml:space="preserve">2-Örgün ve </w:t>
            </w:r>
            <w:proofErr w:type="gramStart"/>
            <w:r w:rsidRPr="00063F6D">
              <w:rPr>
                <w:rFonts w:ascii="Arial Narrow" w:eastAsia="Times New Roman" w:hAnsi="Arial Narrow" w:cs="Arial"/>
                <w:sz w:val="16"/>
                <w:szCs w:val="16"/>
                <w:lang w:eastAsia="tr-TR"/>
              </w:rPr>
              <w:t>II.öğretim</w:t>
            </w:r>
            <w:proofErr w:type="gramEnd"/>
            <w:r w:rsidRPr="00063F6D">
              <w:rPr>
                <w:rFonts w:ascii="Arial Narrow" w:eastAsia="Times New Roman" w:hAnsi="Arial Narrow" w:cs="Arial"/>
                <w:sz w:val="16"/>
                <w:szCs w:val="16"/>
                <w:lang w:eastAsia="tr-TR"/>
              </w:rPr>
              <w:t xml:space="preserve"> için,  KBS üzerinden </w:t>
            </w:r>
            <w:proofErr w:type="spellStart"/>
            <w:r w:rsidRPr="00063F6D">
              <w:rPr>
                <w:rFonts w:ascii="Arial Narrow" w:eastAsia="Times New Roman" w:hAnsi="Arial Narrow" w:cs="Arial"/>
                <w:sz w:val="16"/>
                <w:szCs w:val="16"/>
                <w:lang w:eastAsia="tr-TR"/>
              </w:rPr>
              <w:t>ekders</w:t>
            </w:r>
            <w:proofErr w:type="spellEnd"/>
            <w:r w:rsidRPr="00063F6D">
              <w:rPr>
                <w:rFonts w:ascii="Arial Narrow" w:eastAsia="Times New Roman" w:hAnsi="Arial Narrow" w:cs="Arial"/>
                <w:sz w:val="16"/>
                <w:szCs w:val="16"/>
                <w:lang w:eastAsia="tr-TR"/>
              </w:rPr>
              <w:t xml:space="preserve"> modülünü kullanarak bordo ve tahakkuklarını hazırlamak.</w:t>
            </w:r>
          </w:p>
          <w:p w:rsidR="009A258E" w:rsidRPr="00063F6D" w:rsidRDefault="009A258E" w:rsidP="006D1BD9">
            <w:pPr>
              <w:spacing w:after="0" w:line="240" w:lineRule="auto"/>
              <w:rPr>
                <w:rFonts w:ascii="Arial Narrow" w:eastAsia="Times New Roman" w:hAnsi="Arial Narrow" w:cs="Arial"/>
                <w:sz w:val="16"/>
                <w:szCs w:val="16"/>
                <w:lang w:eastAsia="tr-TR"/>
              </w:rPr>
            </w:pPr>
            <w:r w:rsidRPr="00063F6D">
              <w:rPr>
                <w:rFonts w:ascii="Arial Narrow" w:eastAsia="Times New Roman" w:hAnsi="Arial Narrow" w:cs="Arial"/>
                <w:sz w:val="16"/>
                <w:szCs w:val="16"/>
                <w:lang w:eastAsia="tr-TR"/>
              </w:rPr>
              <w:t xml:space="preserve">3-Uzaktan Eğitim ADUZEP programı için </w:t>
            </w:r>
            <w:proofErr w:type="spellStart"/>
            <w:r w:rsidRPr="00063F6D">
              <w:rPr>
                <w:rFonts w:ascii="Arial Narrow" w:eastAsia="Times New Roman" w:hAnsi="Arial Narrow" w:cs="Arial"/>
                <w:sz w:val="16"/>
                <w:szCs w:val="16"/>
                <w:lang w:eastAsia="tr-TR"/>
              </w:rPr>
              <w:t>manuel</w:t>
            </w:r>
            <w:proofErr w:type="spellEnd"/>
            <w:r w:rsidRPr="00063F6D">
              <w:rPr>
                <w:rFonts w:ascii="Arial Narrow" w:eastAsia="Times New Roman" w:hAnsi="Arial Narrow" w:cs="Arial"/>
                <w:sz w:val="16"/>
                <w:szCs w:val="16"/>
                <w:lang w:eastAsia="tr-TR"/>
              </w:rPr>
              <w:t xml:space="preserve"> bordro yapmaktayız. Henüz KBS yeterli değil derse kayıtlı öğrenci sayısının </w:t>
            </w:r>
            <w:proofErr w:type="spellStart"/>
            <w:r w:rsidRPr="00063F6D">
              <w:rPr>
                <w:rFonts w:ascii="Arial Narrow" w:eastAsia="Times New Roman" w:hAnsi="Arial Narrow" w:cs="Arial"/>
                <w:sz w:val="16"/>
                <w:szCs w:val="16"/>
                <w:lang w:eastAsia="tr-TR"/>
              </w:rPr>
              <w:t>konterjana</w:t>
            </w:r>
            <w:proofErr w:type="spellEnd"/>
            <w:r w:rsidRPr="00063F6D">
              <w:rPr>
                <w:rFonts w:ascii="Arial Narrow" w:eastAsia="Times New Roman" w:hAnsi="Arial Narrow" w:cs="Arial"/>
                <w:sz w:val="16"/>
                <w:szCs w:val="16"/>
                <w:lang w:eastAsia="tr-TR"/>
              </w:rPr>
              <w:t xml:space="preserve"> bölünmesi ile öğrenci katsayısı bulunmakta ve buna göre ilgili personelin akademik </w:t>
            </w:r>
            <w:proofErr w:type="spellStart"/>
            <w:r w:rsidRPr="00063F6D">
              <w:rPr>
                <w:rFonts w:ascii="Arial Narrow" w:eastAsia="Times New Roman" w:hAnsi="Arial Narrow" w:cs="Arial"/>
                <w:sz w:val="16"/>
                <w:szCs w:val="16"/>
                <w:lang w:eastAsia="tr-TR"/>
              </w:rPr>
              <w:t>ünvanına</w:t>
            </w:r>
            <w:proofErr w:type="spellEnd"/>
            <w:r w:rsidRPr="00063F6D">
              <w:rPr>
                <w:rFonts w:ascii="Arial Narrow" w:eastAsia="Times New Roman" w:hAnsi="Arial Narrow" w:cs="Arial"/>
                <w:sz w:val="16"/>
                <w:szCs w:val="16"/>
                <w:lang w:eastAsia="tr-TR"/>
              </w:rPr>
              <w:t xml:space="preserve"> göre ödeme yapılmaktadır.</w:t>
            </w:r>
          </w:p>
          <w:p w:rsidR="009A258E" w:rsidRPr="005108AE" w:rsidRDefault="009A258E" w:rsidP="006D1BD9">
            <w:pPr>
              <w:spacing w:after="0" w:line="240" w:lineRule="auto"/>
              <w:rPr>
                <w:rFonts w:ascii="Arial Narrow" w:eastAsia="Times New Roman" w:hAnsi="Arial Narrow" w:cs="Arial"/>
                <w:sz w:val="18"/>
                <w:szCs w:val="18"/>
                <w:lang w:eastAsia="tr-TR"/>
              </w:rPr>
            </w:pPr>
          </w:p>
        </w:tc>
        <w:tc>
          <w:tcPr>
            <w:tcW w:w="1276" w:type="pct"/>
            <w:tcBorders>
              <w:top w:val="single" w:sz="4" w:space="0" w:color="auto"/>
              <w:left w:val="nil"/>
              <w:bottom w:val="single" w:sz="4" w:space="0" w:color="auto"/>
              <w:right w:val="single" w:sz="4" w:space="0" w:color="auto"/>
            </w:tcBorders>
            <w:shd w:val="clear" w:color="auto" w:fill="auto"/>
            <w:vAlign w:val="center"/>
          </w:tcPr>
          <w:p w:rsidR="009A258E" w:rsidRPr="00F15FB1" w:rsidRDefault="009A258E" w:rsidP="006D1BD9">
            <w:pPr>
              <w:spacing w:after="0" w:line="240" w:lineRule="auto"/>
              <w:jc w:val="center"/>
              <w:rPr>
                <w:rFonts w:ascii="Arial Narrow" w:eastAsia="Times New Roman" w:hAnsi="Arial Narrow" w:cs="Arial"/>
                <w:b/>
                <w:bCs/>
                <w:sz w:val="13"/>
                <w:szCs w:val="13"/>
                <w:lang w:eastAsia="tr-TR"/>
              </w:rPr>
            </w:pPr>
            <w:r>
              <w:rPr>
                <w:rFonts w:ascii="Arial Narrow" w:eastAsia="Times New Roman" w:hAnsi="Arial Narrow" w:cs="Arial"/>
                <w:b/>
                <w:bCs/>
                <w:sz w:val="13"/>
                <w:szCs w:val="13"/>
                <w:lang w:eastAsia="tr-TR"/>
              </w:rPr>
              <w:t>1 ay</w:t>
            </w:r>
          </w:p>
        </w:tc>
      </w:tr>
      <w:tr w:rsidR="009A258E" w:rsidRPr="0095617A" w:rsidTr="002E0D42">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9A258E" w:rsidRPr="00186A5D" w:rsidRDefault="009A258E" w:rsidP="002E0D42">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4</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9A258E" w:rsidRPr="00F15FB1" w:rsidRDefault="009A258E" w:rsidP="006D1BD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Mali İşler Maaş Ödemeleri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9A258E" w:rsidRPr="00063F6D" w:rsidRDefault="009A258E" w:rsidP="006D1BD9">
            <w:pPr>
              <w:spacing w:after="0" w:line="240" w:lineRule="auto"/>
              <w:rPr>
                <w:rFonts w:ascii="Arial Narrow" w:eastAsia="Times New Roman" w:hAnsi="Arial Narrow" w:cs="Arial"/>
                <w:sz w:val="16"/>
                <w:szCs w:val="16"/>
                <w:lang w:eastAsia="tr-TR"/>
              </w:rPr>
            </w:pPr>
            <w:r w:rsidRPr="00063F6D">
              <w:rPr>
                <w:rFonts w:ascii="Arial Narrow" w:eastAsia="Times New Roman" w:hAnsi="Arial Narrow" w:cs="Arial"/>
                <w:sz w:val="16"/>
                <w:szCs w:val="16"/>
                <w:lang w:eastAsia="tr-TR"/>
              </w:rPr>
              <w:t>1-Personelin Terfilerini girmek</w:t>
            </w:r>
          </w:p>
          <w:p w:rsidR="009A258E" w:rsidRPr="00063F6D" w:rsidRDefault="009A258E" w:rsidP="006D1BD9">
            <w:pPr>
              <w:spacing w:after="0" w:line="240" w:lineRule="auto"/>
              <w:rPr>
                <w:rFonts w:ascii="Arial Narrow" w:eastAsia="Times New Roman" w:hAnsi="Arial Narrow" w:cs="Arial"/>
                <w:sz w:val="16"/>
                <w:szCs w:val="16"/>
                <w:lang w:eastAsia="tr-TR"/>
              </w:rPr>
            </w:pPr>
            <w:r w:rsidRPr="00063F6D">
              <w:rPr>
                <w:rFonts w:ascii="Arial Narrow" w:eastAsia="Times New Roman" w:hAnsi="Arial Narrow" w:cs="Arial"/>
                <w:sz w:val="16"/>
                <w:szCs w:val="16"/>
                <w:lang w:eastAsia="tr-TR"/>
              </w:rPr>
              <w:t>2-Sendika Bilgilerini girmek</w:t>
            </w:r>
          </w:p>
          <w:p w:rsidR="009A258E" w:rsidRPr="00063F6D" w:rsidRDefault="009A258E" w:rsidP="006D1BD9">
            <w:pPr>
              <w:spacing w:after="0" w:line="240" w:lineRule="auto"/>
              <w:rPr>
                <w:rFonts w:ascii="Arial Narrow" w:eastAsia="Times New Roman" w:hAnsi="Arial Narrow" w:cs="Arial"/>
                <w:sz w:val="16"/>
                <w:szCs w:val="16"/>
                <w:lang w:eastAsia="tr-TR"/>
              </w:rPr>
            </w:pPr>
            <w:r w:rsidRPr="00063F6D">
              <w:rPr>
                <w:rFonts w:ascii="Arial Narrow" w:eastAsia="Times New Roman" w:hAnsi="Arial Narrow" w:cs="Arial"/>
                <w:sz w:val="16"/>
                <w:szCs w:val="16"/>
                <w:lang w:eastAsia="tr-TR"/>
              </w:rPr>
              <w:t>3-İcra bilgilerini girmek</w:t>
            </w:r>
          </w:p>
          <w:p w:rsidR="009A258E" w:rsidRPr="00063F6D" w:rsidRDefault="009A258E" w:rsidP="006D1BD9">
            <w:pPr>
              <w:spacing w:after="0" w:line="240" w:lineRule="auto"/>
              <w:rPr>
                <w:rFonts w:ascii="Arial Narrow" w:eastAsia="Times New Roman" w:hAnsi="Arial Narrow" w:cs="Arial"/>
                <w:sz w:val="16"/>
                <w:szCs w:val="16"/>
                <w:lang w:eastAsia="tr-TR"/>
              </w:rPr>
            </w:pPr>
            <w:r w:rsidRPr="00063F6D">
              <w:rPr>
                <w:rFonts w:ascii="Arial Narrow" w:eastAsia="Times New Roman" w:hAnsi="Arial Narrow" w:cs="Arial"/>
                <w:sz w:val="16"/>
                <w:szCs w:val="16"/>
                <w:lang w:eastAsia="tr-TR"/>
              </w:rPr>
              <w:t>4-Sosyal Haklarını kontrol etmek, eş ve çocuk yardımı gibi</w:t>
            </w:r>
            <w:proofErr w:type="gramStart"/>
            <w:r w:rsidRPr="00063F6D">
              <w:rPr>
                <w:rFonts w:ascii="Arial Narrow" w:eastAsia="Times New Roman" w:hAnsi="Arial Narrow" w:cs="Arial"/>
                <w:sz w:val="16"/>
                <w:szCs w:val="16"/>
                <w:lang w:eastAsia="tr-TR"/>
              </w:rPr>
              <w:t>..</w:t>
            </w:r>
            <w:proofErr w:type="gramEnd"/>
          </w:p>
          <w:p w:rsidR="009A258E" w:rsidRPr="00063F6D" w:rsidRDefault="009A258E" w:rsidP="006D1BD9">
            <w:pPr>
              <w:spacing w:after="0" w:line="240" w:lineRule="auto"/>
              <w:rPr>
                <w:rFonts w:ascii="Arial Narrow" w:eastAsia="Times New Roman" w:hAnsi="Arial Narrow" w:cs="Arial"/>
                <w:sz w:val="16"/>
                <w:szCs w:val="16"/>
                <w:lang w:eastAsia="tr-TR"/>
              </w:rPr>
            </w:pPr>
            <w:r w:rsidRPr="00063F6D">
              <w:rPr>
                <w:rFonts w:ascii="Arial Narrow" w:eastAsia="Times New Roman" w:hAnsi="Arial Narrow" w:cs="Arial"/>
                <w:sz w:val="16"/>
                <w:szCs w:val="16"/>
                <w:lang w:eastAsia="tr-TR"/>
              </w:rPr>
              <w:t>5-</w:t>
            </w:r>
            <w:proofErr w:type="spellStart"/>
            <w:r w:rsidRPr="00063F6D">
              <w:rPr>
                <w:rFonts w:ascii="Arial Narrow" w:eastAsia="Times New Roman" w:hAnsi="Arial Narrow" w:cs="Arial"/>
                <w:sz w:val="16"/>
                <w:szCs w:val="16"/>
                <w:lang w:eastAsia="tr-TR"/>
              </w:rPr>
              <w:t>Sgk</w:t>
            </w:r>
            <w:proofErr w:type="spellEnd"/>
            <w:r w:rsidRPr="00063F6D">
              <w:rPr>
                <w:rFonts w:ascii="Arial Narrow" w:eastAsia="Times New Roman" w:hAnsi="Arial Narrow" w:cs="Arial"/>
                <w:sz w:val="16"/>
                <w:szCs w:val="16"/>
                <w:lang w:eastAsia="tr-TR"/>
              </w:rPr>
              <w:t xml:space="preserve"> e-bildirgelerini her ayın 15-20 ‘si arasında </w:t>
            </w:r>
            <w:proofErr w:type="spellStart"/>
            <w:r w:rsidRPr="00063F6D">
              <w:rPr>
                <w:rFonts w:ascii="Arial Narrow" w:eastAsia="Times New Roman" w:hAnsi="Arial Narrow" w:cs="Arial"/>
                <w:sz w:val="16"/>
                <w:szCs w:val="16"/>
                <w:lang w:eastAsia="tr-TR"/>
              </w:rPr>
              <w:t>eletronik</w:t>
            </w:r>
            <w:proofErr w:type="spellEnd"/>
            <w:r w:rsidRPr="00063F6D">
              <w:rPr>
                <w:rFonts w:ascii="Arial Narrow" w:eastAsia="Times New Roman" w:hAnsi="Arial Narrow" w:cs="Arial"/>
                <w:sz w:val="16"/>
                <w:szCs w:val="16"/>
                <w:lang w:eastAsia="tr-TR"/>
              </w:rPr>
              <w:t xml:space="preserve"> ortamda bildirmek.</w:t>
            </w:r>
          </w:p>
          <w:p w:rsidR="009A258E" w:rsidRPr="00063F6D" w:rsidRDefault="009A258E" w:rsidP="006D1BD9">
            <w:pPr>
              <w:spacing w:after="0" w:line="240" w:lineRule="auto"/>
              <w:rPr>
                <w:rFonts w:ascii="Arial Narrow" w:eastAsia="Times New Roman" w:hAnsi="Arial Narrow" w:cs="Arial"/>
                <w:sz w:val="16"/>
                <w:szCs w:val="16"/>
                <w:lang w:eastAsia="tr-TR"/>
              </w:rPr>
            </w:pPr>
            <w:r w:rsidRPr="00063F6D">
              <w:rPr>
                <w:rFonts w:ascii="Arial Narrow" w:eastAsia="Times New Roman" w:hAnsi="Arial Narrow" w:cs="Arial"/>
                <w:sz w:val="16"/>
                <w:szCs w:val="16"/>
                <w:lang w:eastAsia="tr-TR"/>
              </w:rPr>
              <w:t>6-Maaş Farklarını ve keseneklerini yapmak.</w:t>
            </w:r>
          </w:p>
          <w:p w:rsidR="009A258E" w:rsidRPr="00063F6D" w:rsidRDefault="009A258E" w:rsidP="006D1BD9">
            <w:pPr>
              <w:spacing w:after="0" w:line="240" w:lineRule="auto"/>
              <w:rPr>
                <w:rFonts w:ascii="Arial Narrow" w:eastAsia="Times New Roman" w:hAnsi="Arial Narrow" w:cs="Arial"/>
                <w:sz w:val="16"/>
                <w:szCs w:val="16"/>
                <w:lang w:eastAsia="tr-TR"/>
              </w:rPr>
            </w:pPr>
            <w:r w:rsidRPr="00063F6D">
              <w:rPr>
                <w:rFonts w:ascii="Arial Narrow" w:eastAsia="Times New Roman" w:hAnsi="Arial Narrow" w:cs="Arial"/>
                <w:sz w:val="16"/>
                <w:szCs w:val="16"/>
                <w:lang w:eastAsia="tr-TR"/>
              </w:rPr>
              <w:t xml:space="preserve">7-İlgili personele açıktan atama ve / veya nakil gelen personele ve mahkeme kararları ile atananlara fark bordrosu yapmak ve geçmişe dönük </w:t>
            </w:r>
            <w:proofErr w:type="spellStart"/>
            <w:r w:rsidRPr="00063F6D">
              <w:rPr>
                <w:rFonts w:ascii="Arial Narrow" w:eastAsia="Times New Roman" w:hAnsi="Arial Narrow" w:cs="Arial"/>
                <w:sz w:val="16"/>
                <w:szCs w:val="16"/>
                <w:lang w:eastAsia="tr-TR"/>
              </w:rPr>
              <w:t>sgk</w:t>
            </w:r>
            <w:proofErr w:type="spellEnd"/>
            <w:r w:rsidRPr="00063F6D">
              <w:rPr>
                <w:rFonts w:ascii="Arial Narrow" w:eastAsia="Times New Roman" w:hAnsi="Arial Narrow" w:cs="Arial"/>
                <w:sz w:val="16"/>
                <w:szCs w:val="16"/>
                <w:lang w:eastAsia="tr-TR"/>
              </w:rPr>
              <w:t xml:space="preserve"> primlerinin bildirimleri yapmak.</w:t>
            </w:r>
          </w:p>
          <w:p w:rsidR="009A258E" w:rsidRPr="00063F6D" w:rsidRDefault="009A258E" w:rsidP="006D1BD9">
            <w:pPr>
              <w:spacing w:after="0" w:line="240" w:lineRule="auto"/>
              <w:rPr>
                <w:rFonts w:ascii="Arial Narrow" w:eastAsia="Times New Roman" w:hAnsi="Arial Narrow" w:cs="Arial"/>
                <w:sz w:val="16"/>
                <w:szCs w:val="16"/>
                <w:lang w:eastAsia="tr-TR"/>
              </w:rPr>
            </w:pPr>
            <w:r w:rsidRPr="00063F6D">
              <w:rPr>
                <w:rFonts w:ascii="Arial Narrow" w:eastAsia="Times New Roman" w:hAnsi="Arial Narrow" w:cs="Arial"/>
                <w:sz w:val="16"/>
                <w:szCs w:val="16"/>
                <w:lang w:eastAsia="tr-TR"/>
              </w:rPr>
              <w:t>8-Personelin Hayat Sigorta Poliçelerinin maaşa girilmesi</w:t>
            </w:r>
          </w:p>
          <w:p w:rsidR="009A258E" w:rsidRPr="00063F6D" w:rsidRDefault="009A258E" w:rsidP="006D1BD9">
            <w:pPr>
              <w:spacing w:after="0" w:line="240" w:lineRule="auto"/>
              <w:rPr>
                <w:rFonts w:ascii="Arial Narrow" w:eastAsia="Times New Roman" w:hAnsi="Arial Narrow" w:cs="Arial"/>
                <w:sz w:val="16"/>
                <w:szCs w:val="16"/>
                <w:lang w:eastAsia="tr-TR"/>
              </w:rPr>
            </w:pPr>
            <w:r w:rsidRPr="00063F6D">
              <w:rPr>
                <w:rFonts w:ascii="Arial Narrow" w:eastAsia="Times New Roman" w:hAnsi="Arial Narrow" w:cs="Arial"/>
                <w:sz w:val="16"/>
                <w:szCs w:val="16"/>
                <w:lang w:eastAsia="tr-TR"/>
              </w:rPr>
              <w:t>9-Personelin Diğer Birimlerden gelen matrahlarının maaşa girilmesi</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9A258E" w:rsidRPr="00F15FB1" w:rsidRDefault="009A258E" w:rsidP="006D1BD9">
            <w:pPr>
              <w:spacing w:after="0" w:line="240" w:lineRule="auto"/>
              <w:jc w:val="center"/>
              <w:rPr>
                <w:rFonts w:ascii="Arial Narrow" w:eastAsia="Times New Roman" w:hAnsi="Arial Narrow" w:cs="Arial"/>
                <w:b/>
                <w:bCs/>
                <w:sz w:val="13"/>
                <w:szCs w:val="13"/>
                <w:lang w:eastAsia="tr-TR"/>
              </w:rPr>
            </w:pPr>
            <w:r>
              <w:rPr>
                <w:rFonts w:ascii="Arial Narrow" w:eastAsia="Times New Roman" w:hAnsi="Arial Narrow" w:cs="Arial"/>
                <w:b/>
                <w:bCs/>
                <w:sz w:val="13"/>
                <w:szCs w:val="13"/>
                <w:lang w:eastAsia="tr-TR"/>
              </w:rPr>
              <w:t>5 gün</w:t>
            </w:r>
          </w:p>
        </w:tc>
      </w:tr>
      <w:tr w:rsidR="009A258E" w:rsidRPr="0095617A" w:rsidTr="002E0D42">
        <w:trPr>
          <w:trHeight w:val="567"/>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9A258E" w:rsidRPr="00186A5D" w:rsidRDefault="009A258E" w:rsidP="002E0D42">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5</w:t>
            </w:r>
          </w:p>
        </w:tc>
        <w:tc>
          <w:tcPr>
            <w:tcW w:w="1089" w:type="pct"/>
            <w:tcBorders>
              <w:top w:val="single" w:sz="4" w:space="0" w:color="auto"/>
              <w:left w:val="nil"/>
              <w:bottom w:val="single" w:sz="4" w:space="0" w:color="auto"/>
              <w:right w:val="single" w:sz="4" w:space="0" w:color="auto"/>
            </w:tcBorders>
            <w:shd w:val="clear" w:color="auto" w:fill="auto"/>
            <w:vAlign w:val="center"/>
          </w:tcPr>
          <w:p w:rsidR="009A258E" w:rsidRDefault="009A258E" w:rsidP="006D1BD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 xml:space="preserve">Mali İşler </w:t>
            </w:r>
          </w:p>
          <w:p w:rsidR="009A258E" w:rsidRPr="00F15FB1" w:rsidRDefault="009A258E" w:rsidP="006D1BD9">
            <w:pPr>
              <w:spacing w:after="0" w:line="240" w:lineRule="auto"/>
              <w:rPr>
                <w:rFonts w:ascii="Arial Narrow" w:eastAsia="Times New Roman" w:hAnsi="Arial Narrow" w:cs="Arial"/>
                <w:sz w:val="13"/>
                <w:szCs w:val="13"/>
                <w:lang w:eastAsia="tr-TR"/>
              </w:rPr>
            </w:pPr>
            <w:proofErr w:type="spellStart"/>
            <w:r>
              <w:rPr>
                <w:rFonts w:ascii="Arial Narrow" w:eastAsia="Times New Roman" w:hAnsi="Arial Narrow" w:cs="Arial"/>
                <w:sz w:val="13"/>
                <w:szCs w:val="13"/>
                <w:lang w:eastAsia="tr-TR"/>
              </w:rPr>
              <w:t>Satınalma</w:t>
            </w:r>
            <w:proofErr w:type="spellEnd"/>
            <w:r>
              <w:rPr>
                <w:rFonts w:ascii="Arial Narrow" w:eastAsia="Times New Roman" w:hAnsi="Arial Narrow" w:cs="Arial"/>
                <w:sz w:val="13"/>
                <w:szCs w:val="13"/>
                <w:lang w:eastAsia="tr-TR"/>
              </w:rPr>
              <w:t xml:space="preserve"> İşlemleri</w:t>
            </w:r>
          </w:p>
        </w:tc>
        <w:tc>
          <w:tcPr>
            <w:tcW w:w="2419" w:type="pct"/>
            <w:tcBorders>
              <w:top w:val="single" w:sz="4" w:space="0" w:color="auto"/>
              <w:left w:val="nil"/>
              <w:bottom w:val="single" w:sz="4" w:space="0" w:color="auto"/>
              <w:right w:val="single" w:sz="4" w:space="0" w:color="auto"/>
            </w:tcBorders>
            <w:shd w:val="clear" w:color="auto" w:fill="auto"/>
            <w:vAlign w:val="center"/>
          </w:tcPr>
          <w:p w:rsidR="009A258E" w:rsidRPr="00063F6D" w:rsidRDefault="009A258E" w:rsidP="006D1BD9">
            <w:pPr>
              <w:spacing w:after="0" w:line="240" w:lineRule="auto"/>
              <w:rPr>
                <w:rFonts w:ascii="Arial Narrow" w:eastAsia="Times New Roman" w:hAnsi="Arial Narrow" w:cs="Arial"/>
                <w:sz w:val="16"/>
                <w:szCs w:val="16"/>
                <w:lang w:eastAsia="tr-TR"/>
              </w:rPr>
            </w:pPr>
            <w:r w:rsidRPr="00063F6D">
              <w:rPr>
                <w:rFonts w:ascii="Arial Narrow" w:eastAsia="Times New Roman" w:hAnsi="Arial Narrow" w:cs="Arial"/>
                <w:sz w:val="16"/>
                <w:szCs w:val="16"/>
                <w:lang w:eastAsia="tr-TR"/>
              </w:rPr>
              <w:t xml:space="preserve">1-Kamu İhale Kanununun 22/d maddesine göre birimin ihtiyacı olan temizlik, kırtasiye, </w:t>
            </w:r>
            <w:proofErr w:type="spellStart"/>
            <w:r w:rsidRPr="00063F6D">
              <w:rPr>
                <w:rFonts w:ascii="Arial Narrow" w:eastAsia="Times New Roman" w:hAnsi="Arial Narrow" w:cs="Arial"/>
                <w:sz w:val="16"/>
                <w:szCs w:val="16"/>
                <w:lang w:eastAsia="tr-TR"/>
              </w:rPr>
              <w:t>hırtavat</w:t>
            </w:r>
            <w:proofErr w:type="spellEnd"/>
            <w:r w:rsidRPr="00063F6D">
              <w:rPr>
                <w:rFonts w:ascii="Arial Narrow" w:eastAsia="Times New Roman" w:hAnsi="Arial Narrow" w:cs="Arial"/>
                <w:sz w:val="16"/>
                <w:szCs w:val="16"/>
                <w:lang w:eastAsia="tr-TR"/>
              </w:rPr>
              <w:t xml:space="preserve"> malzemesi gibi sarf ve ihtiyaç duyulan demirbaş malzemelerinin satın alınması</w:t>
            </w:r>
          </w:p>
          <w:p w:rsidR="009A258E" w:rsidRPr="00063F6D" w:rsidRDefault="009A258E" w:rsidP="006D1BD9">
            <w:pPr>
              <w:spacing w:after="0" w:line="240" w:lineRule="auto"/>
              <w:rPr>
                <w:rFonts w:ascii="Arial Narrow" w:eastAsia="Times New Roman" w:hAnsi="Arial Narrow" w:cs="Arial"/>
                <w:sz w:val="16"/>
                <w:szCs w:val="16"/>
                <w:lang w:eastAsia="tr-TR"/>
              </w:rPr>
            </w:pPr>
            <w:r w:rsidRPr="00063F6D">
              <w:rPr>
                <w:rFonts w:ascii="Arial Narrow" w:eastAsia="Times New Roman" w:hAnsi="Arial Narrow" w:cs="Arial"/>
                <w:sz w:val="16"/>
                <w:szCs w:val="16"/>
                <w:lang w:eastAsia="tr-TR"/>
              </w:rPr>
              <w:t>2-İhale Olur Belgesi Hazırlamak</w:t>
            </w:r>
          </w:p>
          <w:p w:rsidR="009A258E" w:rsidRPr="00063F6D" w:rsidRDefault="009A258E" w:rsidP="006D1BD9">
            <w:pPr>
              <w:spacing w:after="0" w:line="240" w:lineRule="auto"/>
              <w:rPr>
                <w:rFonts w:ascii="Arial Narrow" w:eastAsia="Times New Roman" w:hAnsi="Arial Narrow" w:cs="Arial"/>
                <w:sz w:val="16"/>
                <w:szCs w:val="16"/>
                <w:lang w:eastAsia="tr-TR"/>
              </w:rPr>
            </w:pPr>
            <w:r w:rsidRPr="00063F6D">
              <w:rPr>
                <w:rFonts w:ascii="Arial Narrow" w:eastAsia="Times New Roman" w:hAnsi="Arial Narrow" w:cs="Arial"/>
                <w:sz w:val="16"/>
                <w:szCs w:val="16"/>
                <w:lang w:eastAsia="tr-TR"/>
              </w:rPr>
              <w:t>3-Piyasa araştırma tutanağı hazırlamak</w:t>
            </w:r>
          </w:p>
          <w:p w:rsidR="009A258E" w:rsidRPr="00063F6D" w:rsidRDefault="009A258E" w:rsidP="006D1BD9">
            <w:pPr>
              <w:spacing w:after="0" w:line="240" w:lineRule="auto"/>
              <w:rPr>
                <w:rFonts w:ascii="Arial Narrow" w:eastAsia="Times New Roman" w:hAnsi="Arial Narrow" w:cs="Arial"/>
                <w:sz w:val="16"/>
                <w:szCs w:val="16"/>
                <w:lang w:eastAsia="tr-TR"/>
              </w:rPr>
            </w:pPr>
            <w:r w:rsidRPr="00063F6D">
              <w:rPr>
                <w:rFonts w:ascii="Arial Narrow" w:eastAsia="Times New Roman" w:hAnsi="Arial Narrow" w:cs="Arial"/>
                <w:sz w:val="16"/>
                <w:szCs w:val="16"/>
                <w:lang w:eastAsia="tr-TR"/>
              </w:rPr>
              <w:t>4-Taşınır İşlem Fişi Düzenlemek</w:t>
            </w:r>
          </w:p>
          <w:p w:rsidR="009A258E" w:rsidRPr="00063F6D" w:rsidRDefault="009A258E" w:rsidP="006D1BD9">
            <w:pPr>
              <w:spacing w:after="0" w:line="240" w:lineRule="auto"/>
              <w:rPr>
                <w:rFonts w:ascii="Arial Narrow" w:eastAsia="Times New Roman" w:hAnsi="Arial Narrow" w:cs="Arial"/>
                <w:sz w:val="16"/>
                <w:szCs w:val="16"/>
                <w:lang w:eastAsia="tr-TR"/>
              </w:rPr>
            </w:pPr>
            <w:r w:rsidRPr="00063F6D">
              <w:rPr>
                <w:rFonts w:ascii="Arial Narrow" w:eastAsia="Times New Roman" w:hAnsi="Arial Narrow" w:cs="Arial"/>
                <w:sz w:val="16"/>
                <w:szCs w:val="16"/>
                <w:lang w:eastAsia="tr-TR"/>
              </w:rPr>
              <w:t xml:space="preserve">5-Muayene Komisyonuna Sunmak </w:t>
            </w:r>
          </w:p>
          <w:p w:rsidR="009A258E" w:rsidRPr="00063F6D" w:rsidRDefault="009A258E" w:rsidP="006D1BD9">
            <w:pPr>
              <w:spacing w:after="0" w:line="240" w:lineRule="auto"/>
              <w:rPr>
                <w:rFonts w:ascii="Arial Narrow" w:eastAsia="Times New Roman" w:hAnsi="Arial Narrow" w:cs="Arial"/>
                <w:sz w:val="16"/>
                <w:szCs w:val="16"/>
                <w:lang w:eastAsia="tr-TR"/>
              </w:rPr>
            </w:pPr>
            <w:r w:rsidRPr="00063F6D">
              <w:rPr>
                <w:rFonts w:ascii="Arial Narrow" w:eastAsia="Times New Roman" w:hAnsi="Arial Narrow" w:cs="Arial"/>
                <w:sz w:val="16"/>
                <w:szCs w:val="16"/>
                <w:lang w:eastAsia="tr-TR"/>
              </w:rPr>
              <w:t>6-</w:t>
            </w:r>
            <w:proofErr w:type="gramStart"/>
            <w:r w:rsidRPr="00063F6D">
              <w:rPr>
                <w:rFonts w:ascii="Arial Narrow" w:eastAsia="Times New Roman" w:hAnsi="Arial Narrow" w:cs="Arial"/>
                <w:sz w:val="16"/>
                <w:szCs w:val="16"/>
                <w:lang w:eastAsia="tr-TR"/>
              </w:rPr>
              <w:t>Fatura  ve</w:t>
            </w:r>
            <w:proofErr w:type="gramEnd"/>
            <w:r w:rsidRPr="00063F6D">
              <w:rPr>
                <w:rFonts w:ascii="Arial Narrow" w:eastAsia="Times New Roman" w:hAnsi="Arial Narrow" w:cs="Arial"/>
                <w:sz w:val="16"/>
                <w:szCs w:val="16"/>
                <w:lang w:eastAsia="tr-TR"/>
              </w:rPr>
              <w:t xml:space="preserve"> </w:t>
            </w:r>
            <w:proofErr w:type="spellStart"/>
            <w:r w:rsidRPr="00063F6D">
              <w:rPr>
                <w:rFonts w:ascii="Arial Narrow" w:eastAsia="Times New Roman" w:hAnsi="Arial Narrow" w:cs="Arial"/>
                <w:sz w:val="16"/>
                <w:szCs w:val="16"/>
                <w:lang w:eastAsia="tr-TR"/>
              </w:rPr>
              <w:t>borçu</w:t>
            </w:r>
            <w:proofErr w:type="spellEnd"/>
            <w:r w:rsidRPr="00063F6D">
              <w:rPr>
                <w:rFonts w:ascii="Arial Narrow" w:eastAsia="Times New Roman" w:hAnsi="Arial Narrow" w:cs="Arial"/>
                <w:sz w:val="16"/>
                <w:szCs w:val="16"/>
                <w:lang w:eastAsia="tr-TR"/>
              </w:rPr>
              <w:t xml:space="preserve"> yoktur belgesi istemek</w:t>
            </w:r>
          </w:p>
          <w:p w:rsidR="009A258E" w:rsidRPr="00063F6D" w:rsidRDefault="009A258E" w:rsidP="006D1BD9">
            <w:pPr>
              <w:spacing w:after="0" w:line="240" w:lineRule="auto"/>
              <w:rPr>
                <w:rFonts w:ascii="Arial Narrow" w:eastAsia="Times New Roman" w:hAnsi="Arial Narrow" w:cs="Arial"/>
                <w:sz w:val="16"/>
                <w:szCs w:val="16"/>
                <w:lang w:eastAsia="tr-TR"/>
              </w:rPr>
            </w:pPr>
            <w:r w:rsidRPr="00063F6D">
              <w:rPr>
                <w:rFonts w:ascii="Arial Narrow" w:eastAsia="Times New Roman" w:hAnsi="Arial Narrow" w:cs="Arial"/>
                <w:sz w:val="16"/>
                <w:szCs w:val="16"/>
                <w:lang w:eastAsia="tr-TR"/>
              </w:rPr>
              <w:t>7-Teklif mektuplarını kabul etmek</w:t>
            </w:r>
          </w:p>
          <w:p w:rsidR="009A258E" w:rsidRPr="00063F6D" w:rsidRDefault="009A258E" w:rsidP="006D1BD9">
            <w:pPr>
              <w:spacing w:after="0" w:line="240" w:lineRule="auto"/>
              <w:rPr>
                <w:rFonts w:ascii="Arial Narrow" w:eastAsia="Times New Roman" w:hAnsi="Arial Narrow" w:cs="Arial"/>
                <w:sz w:val="16"/>
                <w:szCs w:val="16"/>
                <w:lang w:eastAsia="tr-TR"/>
              </w:rPr>
            </w:pPr>
            <w:r w:rsidRPr="00063F6D">
              <w:rPr>
                <w:rFonts w:ascii="Arial Narrow" w:eastAsia="Times New Roman" w:hAnsi="Arial Narrow" w:cs="Arial"/>
                <w:sz w:val="16"/>
                <w:szCs w:val="16"/>
                <w:lang w:eastAsia="tr-TR"/>
              </w:rPr>
              <w:t xml:space="preserve">8-KİK </w:t>
            </w:r>
            <w:proofErr w:type="spellStart"/>
            <w:r w:rsidRPr="00063F6D">
              <w:rPr>
                <w:rFonts w:ascii="Arial Narrow" w:eastAsia="Times New Roman" w:hAnsi="Arial Narrow" w:cs="Arial"/>
                <w:sz w:val="16"/>
                <w:szCs w:val="16"/>
                <w:lang w:eastAsia="tr-TR"/>
              </w:rPr>
              <w:t>ekap</w:t>
            </w:r>
            <w:proofErr w:type="spellEnd"/>
            <w:r w:rsidRPr="00063F6D">
              <w:rPr>
                <w:rFonts w:ascii="Arial Narrow" w:eastAsia="Times New Roman" w:hAnsi="Arial Narrow" w:cs="Arial"/>
                <w:sz w:val="16"/>
                <w:szCs w:val="16"/>
                <w:lang w:eastAsia="tr-TR"/>
              </w:rPr>
              <w:t xml:space="preserve"> programına gerekli </w:t>
            </w:r>
            <w:proofErr w:type="spellStart"/>
            <w:r w:rsidRPr="00063F6D">
              <w:rPr>
                <w:rFonts w:ascii="Arial Narrow" w:eastAsia="Times New Roman" w:hAnsi="Arial Narrow" w:cs="Arial"/>
                <w:sz w:val="16"/>
                <w:szCs w:val="16"/>
                <w:lang w:eastAsia="tr-TR"/>
              </w:rPr>
              <w:t>stınalma</w:t>
            </w:r>
            <w:proofErr w:type="spellEnd"/>
            <w:r w:rsidRPr="00063F6D">
              <w:rPr>
                <w:rFonts w:ascii="Arial Narrow" w:eastAsia="Times New Roman" w:hAnsi="Arial Narrow" w:cs="Arial"/>
                <w:sz w:val="16"/>
                <w:szCs w:val="16"/>
                <w:lang w:eastAsia="tr-TR"/>
              </w:rPr>
              <w:t xml:space="preserve"> girişleri yapmak ve yasaklı sorgulaması yapmak.</w:t>
            </w:r>
          </w:p>
          <w:p w:rsidR="009A258E" w:rsidRPr="00063F6D" w:rsidRDefault="009A258E" w:rsidP="006D1BD9">
            <w:pPr>
              <w:spacing w:after="0" w:line="240" w:lineRule="auto"/>
              <w:rPr>
                <w:rFonts w:ascii="Arial Narrow" w:eastAsia="Times New Roman" w:hAnsi="Arial Narrow" w:cs="Arial"/>
                <w:sz w:val="16"/>
                <w:szCs w:val="16"/>
                <w:lang w:eastAsia="tr-TR"/>
              </w:rPr>
            </w:pPr>
          </w:p>
          <w:p w:rsidR="009A258E" w:rsidRPr="00063F6D" w:rsidRDefault="009A258E" w:rsidP="006D1BD9">
            <w:pPr>
              <w:spacing w:after="0" w:line="240" w:lineRule="auto"/>
              <w:rPr>
                <w:rFonts w:ascii="Arial Narrow" w:eastAsia="Times New Roman" w:hAnsi="Arial Narrow" w:cs="Arial"/>
                <w:sz w:val="16"/>
                <w:szCs w:val="16"/>
                <w:lang w:eastAsia="tr-TR"/>
              </w:rPr>
            </w:pPr>
          </w:p>
        </w:tc>
        <w:tc>
          <w:tcPr>
            <w:tcW w:w="1276" w:type="pct"/>
            <w:tcBorders>
              <w:top w:val="single" w:sz="4" w:space="0" w:color="auto"/>
              <w:left w:val="nil"/>
              <w:bottom w:val="single" w:sz="4" w:space="0" w:color="auto"/>
              <w:right w:val="single" w:sz="4" w:space="0" w:color="auto"/>
            </w:tcBorders>
            <w:shd w:val="clear" w:color="auto" w:fill="auto"/>
            <w:vAlign w:val="center"/>
          </w:tcPr>
          <w:p w:rsidR="009A258E" w:rsidRPr="00F15FB1" w:rsidRDefault="00B26910" w:rsidP="006D1BD9">
            <w:pPr>
              <w:spacing w:after="0" w:line="240" w:lineRule="auto"/>
              <w:jc w:val="center"/>
              <w:rPr>
                <w:rFonts w:ascii="Arial Narrow" w:eastAsia="Times New Roman" w:hAnsi="Arial Narrow" w:cstheme="minorHAnsi"/>
                <w:b/>
                <w:bCs/>
                <w:sz w:val="13"/>
                <w:szCs w:val="13"/>
                <w:lang w:eastAsia="tr-TR"/>
              </w:rPr>
            </w:pPr>
            <w:r>
              <w:rPr>
                <w:rFonts w:ascii="Arial Narrow" w:eastAsia="Times New Roman" w:hAnsi="Arial Narrow" w:cstheme="minorHAnsi"/>
                <w:b/>
                <w:bCs/>
                <w:sz w:val="13"/>
                <w:szCs w:val="13"/>
                <w:lang w:eastAsia="tr-TR"/>
              </w:rPr>
              <w:t>15 gün</w:t>
            </w:r>
          </w:p>
        </w:tc>
      </w:tr>
      <w:tr w:rsidR="009A258E" w:rsidRPr="0095617A" w:rsidTr="002E0D42">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9A258E" w:rsidRPr="00186A5D" w:rsidRDefault="009A258E" w:rsidP="002E0D42">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6</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9A258E" w:rsidRPr="00F15FB1" w:rsidRDefault="009A258E" w:rsidP="006D1BD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8"/>
                <w:szCs w:val="18"/>
                <w:lang w:eastAsia="tr-TR"/>
              </w:rPr>
              <w:t>Mali İşler Birim Faaliyet Raporu Hazırlamak</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9A258E" w:rsidRDefault="009A258E" w:rsidP="006D1BD9">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1-Bütün Birimlerinin bilgililerini toplamak ilgili istatistik sayfalarına girmek.(</w:t>
            </w:r>
            <w:proofErr w:type="spellStart"/>
            <w:proofErr w:type="gramStart"/>
            <w:r>
              <w:rPr>
                <w:rFonts w:ascii="Arial Narrow" w:eastAsia="Times New Roman" w:hAnsi="Arial Narrow" w:cs="Arial"/>
                <w:sz w:val="18"/>
                <w:szCs w:val="18"/>
                <w:lang w:eastAsia="tr-TR"/>
              </w:rPr>
              <w:t>örng</w:t>
            </w:r>
            <w:proofErr w:type="spellEnd"/>
            <w:r>
              <w:rPr>
                <w:rFonts w:ascii="Arial Narrow" w:eastAsia="Times New Roman" w:hAnsi="Arial Narrow" w:cs="Arial"/>
                <w:sz w:val="18"/>
                <w:szCs w:val="18"/>
                <w:lang w:eastAsia="tr-TR"/>
              </w:rPr>
              <w:t>.öğrenci</w:t>
            </w:r>
            <w:proofErr w:type="gramEnd"/>
            <w:r>
              <w:rPr>
                <w:rFonts w:ascii="Arial Narrow" w:eastAsia="Times New Roman" w:hAnsi="Arial Narrow" w:cs="Arial"/>
                <w:sz w:val="18"/>
                <w:szCs w:val="18"/>
                <w:lang w:eastAsia="tr-TR"/>
              </w:rPr>
              <w:t xml:space="preserve"> sayıları,demirbaş sayıları gibi…)</w:t>
            </w:r>
          </w:p>
          <w:p w:rsidR="009A258E" w:rsidRPr="0095617A" w:rsidRDefault="009A258E" w:rsidP="006D1BD9">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2-Birim Misyon ve Vizyonuna uygun geçen bir yılın değerlendirmesi</w:t>
            </w:r>
            <w:proofErr w:type="gramStart"/>
            <w:r>
              <w:rPr>
                <w:rFonts w:ascii="Arial Narrow" w:eastAsia="Times New Roman" w:hAnsi="Arial Narrow" w:cs="Arial"/>
                <w:sz w:val="18"/>
                <w:szCs w:val="18"/>
                <w:lang w:eastAsia="tr-TR"/>
              </w:rPr>
              <w:t>..</w:t>
            </w:r>
            <w:proofErr w:type="gramEnd"/>
          </w:p>
        </w:tc>
        <w:tc>
          <w:tcPr>
            <w:tcW w:w="1276" w:type="pct"/>
            <w:tcBorders>
              <w:top w:val="single" w:sz="4" w:space="0" w:color="auto"/>
              <w:left w:val="nil"/>
              <w:bottom w:val="single" w:sz="4" w:space="0" w:color="auto"/>
              <w:right w:val="single" w:sz="4" w:space="0" w:color="auto"/>
            </w:tcBorders>
            <w:shd w:val="clear" w:color="000000" w:fill="D9D9D9"/>
            <w:vAlign w:val="center"/>
          </w:tcPr>
          <w:p w:rsidR="009A258E" w:rsidRPr="00F15FB1" w:rsidRDefault="0024345C" w:rsidP="006D1BD9">
            <w:pPr>
              <w:spacing w:after="0" w:line="240" w:lineRule="auto"/>
              <w:jc w:val="center"/>
              <w:rPr>
                <w:rFonts w:ascii="Arial Narrow" w:eastAsia="Times New Roman" w:hAnsi="Arial Narrow" w:cs="Arial"/>
                <w:b/>
                <w:bCs/>
                <w:sz w:val="13"/>
                <w:szCs w:val="13"/>
                <w:lang w:eastAsia="tr-TR"/>
              </w:rPr>
            </w:pPr>
            <w:r>
              <w:rPr>
                <w:rFonts w:ascii="Arial Narrow" w:eastAsia="Times New Roman" w:hAnsi="Arial Narrow" w:cs="Arial"/>
                <w:b/>
                <w:bCs/>
                <w:sz w:val="13"/>
                <w:szCs w:val="13"/>
                <w:lang w:eastAsia="tr-TR"/>
              </w:rPr>
              <w:t>15 gün</w:t>
            </w:r>
          </w:p>
        </w:tc>
      </w:tr>
      <w:tr w:rsidR="009A258E" w:rsidRPr="0095617A" w:rsidTr="006B7DA8">
        <w:trPr>
          <w:trHeight w:val="1387"/>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9A258E" w:rsidRPr="00186A5D" w:rsidRDefault="009A258E" w:rsidP="00861446">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7</w:t>
            </w:r>
          </w:p>
        </w:tc>
        <w:tc>
          <w:tcPr>
            <w:tcW w:w="1089" w:type="pct"/>
            <w:tcBorders>
              <w:top w:val="single" w:sz="4" w:space="0" w:color="auto"/>
              <w:left w:val="nil"/>
              <w:bottom w:val="single" w:sz="4" w:space="0" w:color="auto"/>
              <w:right w:val="single" w:sz="4" w:space="0" w:color="auto"/>
            </w:tcBorders>
            <w:shd w:val="clear" w:color="auto" w:fill="auto"/>
            <w:vAlign w:val="center"/>
          </w:tcPr>
          <w:p w:rsidR="009A258E" w:rsidRPr="004B0C1A" w:rsidRDefault="009A258E" w:rsidP="006D1BD9">
            <w:pPr>
              <w:spacing w:after="0" w:line="240" w:lineRule="auto"/>
              <w:rPr>
                <w:rFonts w:ascii="Arial Narrow" w:eastAsia="Times New Roman" w:hAnsi="Arial Narrow" w:cs="Arial"/>
                <w:b/>
                <w:sz w:val="13"/>
                <w:szCs w:val="13"/>
                <w:lang w:eastAsia="tr-TR"/>
              </w:rPr>
            </w:pPr>
            <w:r w:rsidRPr="004B0C1A">
              <w:rPr>
                <w:rFonts w:ascii="Arial Narrow" w:eastAsia="Times New Roman" w:hAnsi="Arial Narrow" w:cs="Arial"/>
                <w:b/>
                <w:sz w:val="13"/>
                <w:szCs w:val="13"/>
                <w:lang w:eastAsia="tr-TR"/>
              </w:rPr>
              <w:t>Evrak Kayıt İşlemleri</w:t>
            </w:r>
          </w:p>
        </w:tc>
        <w:tc>
          <w:tcPr>
            <w:tcW w:w="2419" w:type="pct"/>
            <w:tcBorders>
              <w:top w:val="single" w:sz="4" w:space="0" w:color="auto"/>
              <w:left w:val="nil"/>
              <w:bottom w:val="single" w:sz="4" w:space="0" w:color="auto"/>
              <w:right w:val="single" w:sz="4" w:space="0" w:color="auto"/>
            </w:tcBorders>
            <w:shd w:val="clear" w:color="auto" w:fill="auto"/>
            <w:vAlign w:val="center"/>
          </w:tcPr>
          <w:p w:rsidR="009A258E" w:rsidRDefault="009A258E" w:rsidP="006D1BD9">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 xml:space="preserve">1- </w:t>
            </w:r>
            <w:proofErr w:type="spellStart"/>
            <w:r>
              <w:rPr>
                <w:rFonts w:ascii="Arial Narrow" w:eastAsia="Times New Roman" w:hAnsi="Arial Narrow" w:cs="Arial"/>
                <w:sz w:val="18"/>
                <w:szCs w:val="18"/>
                <w:lang w:eastAsia="tr-TR"/>
              </w:rPr>
              <w:t>Hertürlü</w:t>
            </w:r>
            <w:proofErr w:type="spellEnd"/>
            <w:r>
              <w:rPr>
                <w:rFonts w:ascii="Arial Narrow" w:eastAsia="Times New Roman" w:hAnsi="Arial Narrow" w:cs="Arial"/>
                <w:sz w:val="18"/>
                <w:szCs w:val="18"/>
                <w:lang w:eastAsia="tr-TR"/>
              </w:rPr>
              <w:t xml:space="preserve"> gelen ve giden evrakın </w:t>
            </w:r>
            <w:proofErr w:type="spellStart"/>
            <w:r>
              <w:rPr>
                <w:rFonts w:ascii="Arial Narrow" w:eastAsia="Times New Roman" w:hAnsi="Arial Narrow" w:cs="Arial"/>
                <w:sz w:val="18"/>
                <w:szCs w:val="18"/>
                <w:lang w:eastAsia="tr-TR"/>
              </w:rPr>
              <w:t>beyas</w:t>
            </w:r>
            <w:proofErr w:type="spellEnd"/>
            <w:r>
              <w:rPr>
                <w:rFonts w:ascii="Arial Narrow" w:eastAsia="Times New Roman" w:hAnsi="Arial Narrow" w:cs="Arial"/>
                <w:sz w:val="18"/>
                <w:szCs w:val="18"/>
                <w:lang w:eastAsia="tr-TR"/>
              </w:rPr>
              <w:t xml:space="preserve"> sistemine kaydedilmesi.</w:t>
            </w:r>
          </w:p>
          <w:p w:rsidR="009A258E" w:rsidRDefault="009A258E" w:rsidP="006D1BD9">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2- Gelen ve Giden evrakın ilgili birime dağıtımının sağlanması.</w:t>
            </w:r>
          </w:p>
          <w:p w:rsidR="009A258E" w:rsidRDefault="009A258E" w:rsidP="006D1BD9">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 xml:space="preserve">3- Yazışmalarla ilgili </w:t>
            </w:r>
            <w:proofErr w:type="spellStart"/>
            <w:r>
              <w:rPr>
                <w:rFonts w:ascii="Arial Narrow" w:eastAsia="Times New Roman" w:hAnsi="Arial Narrow" w:cs="Arial"/>
                <w:sz w:val="18"/>
                <w:szCs w:val="18"/>
                <w:lang w:eastAsia="tr-TR"/>
              </w:rPr>
              <w:t>hertürlü</w:t>
            </w:r>
            <w:proofErr w:type="spellEnd"/>
            <w:r>
              <w:rPr>
                <w:rFonts w:ascii="Arial Narrow" w:eastAsia="Times New Roman" w:hAnsi="Arial Narrow" w:cs="Arial"/>
                <w:sz w:val="18"/>
                <w:szCs w:val="18"/>
                <w:lang w:eastAsia="tr-TR"/>
              </w:rPr>
              <w:t xml:space="preserve"> posta ve kargo işlemlerini yürütmek.</w:t>
            </w:r>
          </w:p>
          <w:p w:rsidR="009A258E" w:rsidRDefault="009A258E" w:rsidP="006D1BD9">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4-</w:t>
            </w:r>
            <w:proofErr w:type="spellStart"/>
            <w:r>
              <w:rPr>
                <w:rFonts w:ascii="Arial Narrow" w:eastAsia="Times New Roman" w:hAnsi="Arial Narrow" w:cs="Arial"/>
                <w:sz w:val="18"/>
                <w:szCs w:val="18"/>
                <w:lang w:eastAsia="tr-TR"/>
              </w:rPr>
              <w:t>Beyas</w:t>
            </w:r>
            <w:proofErr w:type="spellEnd"/>
            <w:r>
              <w:rPr>
                <w:rFonts w:ascii="Arial Narrow" w:eastAsia="Times New Roman" w:hAnsi="Arial Narrow" w:cs="Arial"/>
                <w:sz w:val="18"/>
                <w:szCs w:val="18"/>
                <w:lang w:eastAsia="tr-TR"/>
              </w:rPr>
              <w:t xml:space="preserve"> Sisteminde sistem sorumlusu olarak akademik ve idari personele destek vermek.</w:t>
            </w:r>
          </w:p>
          <w:p w:rsidR="009A258E" w:rsidRPr="00F15FB1" w:rsidRDefault="009A258E" w:rsidP="006D1BD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8"/>
                <w:szCs w:val="18"/>
                <w:lang w:eastAsia="tr-TR"/>
              </w:rPr>
              <w:t>5- Faaliyet Raporlarını hazırlamak.</w:t>
            </w:r>
          </w:p>
        </w:tc>
        <w:tc>
          <w:tcPr>
            <w:tcW w:w="1276" w:type="pct"/>
            <w:tcBorders>
              <w:top w:val="single" w:sz="4" w:space="0" w:color="auto"/>
              <w:left w:val="nil"/>
              <w:bottom w:val="single" w:sz="4" w:space="0" w:color="auto"/>
              <w:right w:val="single" w:sz="4" w:space="0" w:color="auto"/>
            </w:tcBorders>
            <w:shd w:val="clear" w:color="auto" w:fill="auto"/>
            <w:vAlign w:val="center"/>
          </w:tcPr>
          <w:p w:rsidR="009A258E" w:rsidRPr="00F15FB1" w:rsidRDefault="00C61802" w:rsidP="006D1BD9">
            <w:pPr>
              <w:spacing w:after="0" w:line="240" w:lineRule="auto"/>
              <w:jc w:val="center"/>
              <w:rPr>
                <w:rFonts w:ascii="Arial Narrow" w:eastAsia="Times New Roman" w:hAnsi="Arial Narrow" w:cs="Arial"/>
                <w:b/>
                <w:bCs/>
                <w:sz w:val="13"/>
                <w:szCs w:val="13"/>
                <w:lang w:eastAsia="tr-TR"/>
              </w:rPr>
            </w:pPr>
            <w:r>
              <w:rPr>
                <w:rFonts w:ascii="Arial Narrow" w:eastAsia="Times New Roman" w:hAnsi="Arial Narrow" w:cs="Arial"/>
                <w:b/>
                <w:bCs/>
                <w:sz w:val="13"/>
                <w:szCs w:val="13"/>
                <w:lang w:eastAsia="tr-TR"/>
              </w:rPr>
              <w:t>10 iş günü</w:t>
            </w:r>
          </w:p>
        </w:tc>
      </w:tr>
      <w:tr w:rsidR="009A258E" w:rsidRPr="0095617A" w:rsidTr="002E0D42">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9A258E" w:rsidRPr="00186A5D" w:rsidRDefault="009A258E" w:rsidP="00F84BC5">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8</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9A258E" w:rsidRPr="00D838EE" w:rsidRDefault="009A258E" w:rsidP="006D1BD9">
            <w:pPr>
              <w:spacing w:after="0" w:line="240" w:lineRule="auto"/>
              <w:jc w:val="center"/>
              <w:rPr>
                <w:rFonts w:ascii="Arial Narrow" w:eastAsia="Times New Roman" w:hAnsi="Arial Narrow" w:cs="Arial"/>
                <w:sz w:val="13"/>
                <w:szCs w:val="13"/>
                <w:lang w:eastAsia="tr-TR"/>
              </w:rPr>
            </w:pPr>
            <w:r w:rsidRPr="00D838EE">
              <w:rPr>
                <w:rFonts w:ascii="Arial Narrow" w:eastAsia="Times New Roman" w:hAnsi="Arial Narrow" w:cs="Arial"/>
                <w:sz w:val="18"/>
                <w:szCs w:val="18"/>
                <w:lang w:eastAsia="tr-TR"/>
              </w:rPr>
              <w:t>Taşınır</w:t>
            </w:r>
            <w:r>
              <w:rPr>
                <w:rFonts w:ascii="Arial Narrow" w:eastAsia="Times New Roman" w:hAnsi="Arial Narrow" w:cs="Arial"/>
                <w:sz w:val="18"/>
                <w:szCs w:val="18"/>
                <w:lang w:eastAsia="tr-TR"/>
              </w:rPr>
              <w:t xml:space="preserve"> </w:t>
            </w:r>
            <w:r w:rsidRPr="00D838EE">
              <w:rPr>
                <w:rFonts w:ascii="Arial Narrow" w:eastAsia="Times New Roman" w:hAnsi="Arial Narrow" w:cs="Arial"/>
                <w:sz w:val="18"/>
                <w:szCs w:val="18"/>
                <w:lang w:eastAsia="tr-TR"/>
              </w:rPr>
              <w:t xml:space="preserve">mal Ambar Giriş ve </w:t>
            </w:r>
            <w:proofErr w:type="gramStart"/>
            <w:r w:rsidRPr="00D838EE">
              <w:rPr>
                <w:rFonts w:ascii="Arial Narrow" w:eastAsia="Times New Roman" w:hAnsi="Arial Narrow" w:cs="Arial"/>
                <w:sz w:val="18"/>
                <w:szCs w:val="18"/>
                <w:lang w:eastAsia="tr-TR"/>
              </w:rPr>
              <w:t>Çıkış   İşlemleri</w:t>
            </w:r>
            <w:proofErr w:type="gramEnd"/>
          </w:p>
        </w:tc>
        <w:tc>
          <w:tcPr>
            <w:tcW w:w="2419" w:type="pct"/>
            <w:tcBorders>
              <w:top w:val="single" w:sz="4" w:space="0" w:color="auto"/>
              <w:left w:val="nil"/>
              <w:bottom w:val="single" w:sz="4" w:space="0" w:color="auto"/>
              <w:right w:val="single" w:sz="4" w:space="0" w:color="auto"/>
            </w:tcBorders>
            <w:shd w:val="clear" w:color="000000" w:fill="D9D9D9"/>
            <w:vAlign w:val="center"/>
          </w:tcPr>
          <w:p w:rsidR="009A258E" w:rsidRPr="00FD7CCE" w:rsidRDefault="009A258E" w:rsidP="006D1BD9">
            <w:pPr>
              <w:rPr>
                <w:rFonts w:ascii="Arial Narrow" w:hAnsi="Arial Narrow" w:cs="Arial"/>
                <w:sz w:val="18"/>
                <w:szCs w:val="18"/>
              </w:rPr>
            </w:pPr>
            <w:r>
              <w:rPr>
                <w:rFonts w:ascii="Arial Narrow" w:hAnsi="Arial Narrow" w:cs="Arial"/>
                <w:sz w:val="18"/>
                <w:szCs w:val="18"/>
              </w:rPr>
              <w:t>1-Ambara gelen malın öncelikle muayene komisyonuna sunulması</w:t>
            </w:r>
          </w:p>
          <w:p w:rsidR="009A258E" w:rsidRDefault="009A258E" w:rsidP="006D1BD9">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 xml:space="preserve">2- Muayeneden geçen mallara ambar girişi için TİF düzenlenmesi </w:t>
            </w:r>
          </w:p>
          <w:p w:rsidR="009A258E" w:rsidRDefault="009A258E" w:rsidP="006D1BD9">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lastRenderedPageBreak/>
              <w:t>3- Tüketime verilen mallar için TİF düzenlenmesi</w:t>
            </w:r>
          </w:p>
          <w:p w:rsidR="009A258E" w:rsidRDefault="009A258E" w:rsidP="006D1BD9">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4- 3 Ayda bir tüketim çıkış raporu hazırlamak ve rektörlüğe sunulması</w:t>
            </w:r>
          </w:p>
          <w:p w:rsidR="009A258E" w:rsidRDefault="009A258E" w:rsidP="006D1BD9">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 xml:space="preserve">5- Dayanıklı Malların kullanıcılarına </w:t>
            </w:r>
            <w:proofErr w:type="spellStart"/>
            <w:r>
              <w:rPr>
                <w:rFonts w:ascii="Arial Narrow" w:eastAsia="Times New Roman" w:hAnsi="Arial Narrow" w:cs="Arial"/>
                <w:sz w:val="18"/>
                <w:szCs w:val="18"/>
                <w:lang w:eastAsia="tr-TR"/>
              </w:rPr>
              <w:t>zimmetlenmesi</w:t>
            </w:r>
            <w:proofErr w:type="spellEnd"/>
          </w:p>
          <w:p w:rsidR="009A258E" w:rsidRDefault="009A258E" w:rsidP="006D1BD9">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6- Ekonomik ömrünü tamamlamış, eskimiş kullanılmayacak durumda taşınırların hurdaya ayrılması işlemleri yapmak ve işlemi sonuçlandırmak</w:t>
            </w:r>
          </w:p>
          <w:p w:rsidR="009A258E" w:rsidRDefault="009A258E" w:rsidP="006D1BD9">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 xml:space="preserve">7- Satın alınan dayanıklı malların numaralandırılması ve </w:t>
            </w:r>
            <w:proofErr w:type="spellStart"/>
            <w:r>
              <w:rPr>
                <w:rFonts w:ascii="Arial Narrow" w:eastAsia="Times New Roman" w:hAnsi="Arial Narrow" w:cs="Arial"/>
                <w:sz w:val="18"/>
                <w:szCs w:val="18"/>
                <w:lang w:eastAsia="tr-TR"/>
              </w:rPr>
              <w:t>barkodlanması</w:t>
            </w:r>
            <w:proofErr w:type="spellEnd"/>
          </w:p>
          <w:p w:rsidR="009A258E" w:rsidRDefault="009A258E" w:rsidP="006D1BD9">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 xml:space="preserve">8- </w:t>
            </w:r>
            <w:proofErr w:type="gramStart"/>
            <w:r>
              <w:rPr>
                <w:rFonts w:ascii="Arial Narrow" w:eastAsia="Times New Roman" w:hAnsi="Arial Narrow" w:cs="Arial"/>
                <w:sz w:val="18"/>
                <w:szCs w:val="18"/>
                <w:lang w:eastAsia="tr-TR"/>
              </w:rPr>
              <w:t>Yıl sonu</w:t>
            </w:r>
            <w:proofErr w:type="gramEnd"/>
            <w:r>
              <w:rPr>
                <w:rFonts w:ascii="Arial Narrow" w:eastAsia="Times New Roman" w:hAnsi="Arial Narrow" w:cs="Arial"/>
                <w:sz w:val="18"/>
                <w:szCs w:val="18"/>
                <w:lang w:eastAsia="tr-TR"/>
              </w:rPr>
              <w:t xml:space="preserve"> ayniyat muhasebesi bakımından depo sayımı tüketim defteri demirbaş defteri ve cetvellerin hazırlanması</w:t>
            </w:r>
          </w:p>
          <w:p w:rsidR="009A258E" w:rsidRDefault="009A258E" w:rsidP="006D1BD9">
            <w:pPr>
              <w:spacing w:after="0" w:line="240" w:lineRule="auto"/>
              <w:rPr>
                <w:rFonts w:ascii="Arial Narrow" w:eastAsia="Times New Roman" w:hAnsi="Arial Narrow" w:cs="Arial"/>
                <w:sz w:val="18"/>
                <w:szCs w:val="18"/>
                <w:lang w:eastAsia="tr-TR"/>
              </w:rPr>
            </w:pPr>
            <w:proofErr w:type="gramStart"/>
            <w:r>
              <w:rPr>
                <w:rFonts w:ascii="Arial Narrow" w:eastAsia="Times New Roman" w:hAnsi="Arial Narrow" w:cs="Arial"/>
                <w:sz w:val="18"/>
                <w:szCs w:val="18"/>
                <w:lang w:eastAsia="tr-TR"/>
              </w:rPr>
              <w:t>ve</w:t>
            </w:r>
            <w:proofErr w:type="gramEnd"/>
            <w:r>
              <w:rPr>
                <w:rFonts w:ascii="Arial Narrow" w:eastAsia="Times New Roman" w:hAnsi="Arial Narrow" w:cs="Arial"/>
                <w:sz w:val="18"/>
                <w:szCs w:val="18"/>
                <w:lang w:eastAsia="tr-TR"/>
              </w:rPr>
              <w:t xml:space="preserve"> </w:t>
            </w:r>
            <w:proofErr w:type="spellStart"/>
            <w:r>
              <w:rPr>
                <w:rFonts w:ascii="Arial Narrow" w:eastAsia="Times New Roman" w:hAnsi="Arial Narrow" w:cs="Arial"/>
                <w:sz w:val="18"/>
                <w:szCs w:val="18"/>
                <w:lang w:eastAsia="tr-TR"/>
              </w:rPr>
              <w:t>sayıştay</w:t>
            </w:r>
            <w:proofErr w:type="spellEnd"/>
            <w:r>
              <w:rPr>
                <w:rFonts w:ascii="Arial Narrow" w:eastAsia="Times New Roman" w:hAnsi="Arial Narrow" w:cs="Arial"/>
                <w:sz w:val="18"/>
                <w:szCs w:val="18"/>
                <w:lang w:eastAsia="tr-TR"/>
              </w:rPr>
              <w:t xml:space="preserve"> denetim dosyası oluşturmak </w:t>
            </w:r>
          </w:p>
          <w:p w:rsidR="009A258E" w:rsidRPr="0095617A" w:rsidRDefault="009A258E" w:rsidP="006D1BD9">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9- Taşınır işlemleri ile ilgili hibe ve diğer birimlerden alınan devir işlemleri ve taşınırla ilgili genel yazışmaları yapmak</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9A258E" w:rsidRPr="00F15FB1" w:rsidRDefault="00C61802" w:rsidP="006D1BD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lastRenderedPageBreak/>
              <w:t>15 gün</w:t>
            </w:r>
          </w:p>
        </w:tc>
      </w:tr>
      <w:tr w:rsidR="009A258E" w:rsidRPr="0095617A" w:rsidTr="002E0D42">
        <w:trPr>
          <w:trHeight w:val="567"/>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9A258E" w:rsidRPr="00186A5D" w:rsidRDefault="009A258E" w:rsidP="00F84BC5">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lastRenderedPageBreak/>
              <w:t>9</w:t>
            </w:r>
          </w:p>
        </w:tc>
        <w:tc>
          <w:tcPr>
            <w:tcW w:w="1089" w:type="pct"/>
            <w:tcBorders>
              <w:top w:val="single" w:sz="4" w:space="0" w:color="auto"/>
              <w:left w:val="nil"/>
              <w:bottom w:val="single" w:sz="4" w:space="0" w:color="auto"/>
              <w:right w:val="single" w:sz="4" w:space="0" w:color="auto"/>
            </w:tcBorders>
            <w:shd w:val="clear" w:color="auto" w:fill="auto"/>
            <w:vAlign w:val="center"/>
          </w:tcPr>
          <w:p w:rsidR="009A258E" w:rsidRPr="00F15FB1" w:rsidRDefault="009A258E" w:rsidP="006D1BD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ÖĞRENCİ</w:t>
            </w:r>
            <w:r>
              <w:rPr>
                <w:rFonts w:ascii="Arial Narrow" w:eastAsia="Times New Roman" w:hAnsi="Arial Narrow" w:cs="Arial"/>
                <w:sz w:val="13"/>
                <w:szCs w:val="13"/>
                <w:lang w:eastAsia="tr-TR"/>
              </w:rPr>
              <w:br/>
              <w:t>BELGESİ VERMEK</w:t>
            </w:r>
          </w:p>
        </w:tc>
        <w:tc>
          <w:tcPr>
            <w:tcW w:w="2419" w:type="pct"/>
            <w:tcBorders>
              <w:top w:val="single" w:sz="4" w:space="0" w:color="auto"/>
              <w:left w:val="nil"/>
              <w:bottom w:val="single" w:sz="4" w:space="0" w:color="auto"/>
              <w:right w:val="single" w:sz="4" w:space="0" w:color="auto"/>
            </w:tcBorders>
            <w:shd w:val="clear" w:color="auto" w:fill="auto"/>
            <w:vAlign w:val="center"/>
          </w:tcPr>
          <w:p w:rsidR="009A258E" w:rsidRPr="00F15FB1" w:rsidRDefault="009A258E" w:rsidP="006D1BD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ÖĞRENCİYE ÖĞRENCİ OLDUĞUNU GÖSTEREN BELGE</w:t>
            </w:r>
          </w:p>
        </w:tc>
        <w:tc>
          <w:tcPr>
            <w:tcW w:w="1276" w:type="pct"/>
            <w:tcBorders>
              <w:top w:val="single" w:sz="4" w:space="0" w:color="auto"/>
              <w:left w:val="nil"/>
              <w:bottom w:val="single" w:sz="4" w:space="0" w:color="auto"/>
              <w:right w:val="single" w:sz="4" w:space="0" w:color="auto"/>
            </w:tcBorders>
            <w:shd w:val="clear" w:color="auto" w:fill="auto"/>
            <w:vAlign w:val="center"/>
          </w:tcPr>
          <w:p w:rsidR="009A258E" w:rsidRPr="00F15FB1" w:rsidRDefault="009A258E" w:rsidP="006D1BD9">
            <w:pPr>
              <w:spacing w:after="0" w:line="240" w:lineRule="auto"/>
              <w:jc w:val="center"/>
              <w:rPr>
                <w:rFonts w:ascii="Arial Narrow" w:eastAsia="Times New Roman" w:hAnsi="Arial Narrow" w:cs="Arial"/>
                <w:b/>
                <w:bCs/>
                <w:sz w:val="13"/>
                <w:szCs w:val="13"/>
                <w:lang w:eastAsia="tr-TR"/>
              </w:rPr>
            </w:pPr>
            <w:r>
              <w:rPr>
                <w:rFonts w:ascii="Arial Narrow" w:eastAsia="Times New Roman" w:hAnsi="Arial Narrow" w:cs="Arial"/>
                <w:b/>
                <w:bCs/>
                <w:sz w:val="13"/>
                <w:szCs w:val="13"/>
                <w:lang w:eastAsia="tr-TR"/>
              </w:rPr>
              <w:t>5DAKİKA</w:t>
            </w:r>
          </w:p>
        </w:tc>
      </w:tr>
      <w:tr w:rsidR="009A258E" w:rsidRPr="0095617A" w:rsidTr="002E0D42">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9A258E" w:rsidRPr="00285316" w:rsidRDefault="009A258E" w:rsidP="00F84BC5">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10</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9A258E" w:rsidRPr="00F15FB1" w:rsidRDefault="009A258E" w:rsidP="006D1BD9">
            <w:pPr>
              <w:spacing w:after="0" w:line="240" w:lineRule="auto"/>
              <w:ind w:right="-193"/>
              <w:rPr>
                <w:rFonts w:ascii="Arial Narrow" w:eastAsia="Times New Roman" w:hAnsi="Arial Narrow" w:cs="Arial"/>
                <w:sz w:val="13"/>
                <w:szCs w:val="13"/>
                <w:lang w:eastAsia="tr-TR"/>
              </w:rPr>
            </w:pPr>
            <w:r>
              <w:rPr>
                <w:rFonts w:ascii="Arial Narrow" w:eastAsia="Times New Roman" w:hAnsi="Arial Narrow" w:cs="Arial"/>
                <w:sz w:val="13"/>
                <w:szCs w:val="13"/>
                <w:lang w:eastAsia="tr-TR"/>
              </w:rPr>
              <w:t>TRANSKRİPT BELGESİ VERMEK</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9A258E" w:rsidRPr="00F15FB1" w:rsidRDefault="009A258E" w:rsidP="006D1BD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NOT DÖKÜM BELGESİ</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9A258E" w:rsidRPr="00F15FB1" w:rsidRDefault="009A258E" w:rsidP="006D1BD9">
            <w:pPr>
              <w:spacing w:after="0" w:line="240" w:lineRule="auto"/>
              <w:jc w:val="center"/>
              <w:rPr>
                <w:rFonts w:ascii="Arial Narrow" w:eastAsia="Times New Roman" w:hAnsi="Arial Narrow" w:cs="Arial"/>
                <w:b/>
                <w:bCs/>
                <w:sz w:val="13"/>
                <w:szCs w:val="13"/>
                <w:lang w:eastAsia="tr-TR"/>
              </w:rPr>
            </w:pPr>
            <w:r>
              <w:rPr>
                <w:rFonts w:ascii="Arial Narrow" w:eastAsia="Times New Roman" w:hAnsi="Arial Narrow" w:cs="Arial"/>
                <w:b/>
                <w:bCs/>
                <w:sz w:val="13"/>
                <w:szCs w:val="13"/>
                <w:lang w:eastAsia="tr-TR"/>
              </w:rPr>
              <w:t>5DAKİKA</w:t>
            </w:r>
          </w:p>
        </w:tc>
      </w:tr>
      <w:tr w:rsidR="009A258E" w:rsidRPr="0095617A" w:rsidTr="002E0D42">
        <w:trPr>
          <w:trHeight w:val="567"/>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9A258E" w:rsidRPr="00186A5D" w:rsidRDefault="009A258E" w:rsidP="00F84BC5">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11</w:t>
            </w:r>
          </w:p>
        </w:tc>
        <w:tc>
          <w:tcPr>
            <w:tcW w:w="1089" w:type="pct"/>
            <w:tcBorders>
              <w:top w:val="single" w:sz="4" w:space="0" w:color="auto"/>
              <w:left w:val="nil"/>
              <w:bottom w:val="single" w:sz="4" w:space="0" w:color="auto"/>
              <w:right w:val="single" w:sz="4" w:space="0" w:color="auto"/>
            </w:tcBorders>
            <w:shd w:val="clear" w:color="auto" w:fill="auto"/>
            <w:vAlign w:val="center"/>
          </w:tcPr>
          <w:p w:rsidR="009A258E" w:rsidRDefault="009A258E" w:rsidP="006D1BD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 xml:space="preserve">ÖĞRENCİ DİPLAMO BELGESİ  </w:t>
            </w:r>
          </w:p>
          <w:p w:rsidR="009A258E" w:rsidRPr="00F15FB1" w:rsidRDefault="009A258E" w:rsidP="006D1BD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HAZIRLAMAK</w:t>
            </w:r>
          </w:p>
        </w:tc>
        <w:tc>
          <w:tcPr>
            <w:tcW w:w="2419" w:type="pct"/>
            <w:tcBorders>
              <w:top w:val="single" w:sz="4" w:space="0" w:color="auto"/>
              <w:left w:val="nil"/>
              <w:bottom w:val="single" w:sz="4" w:space="0" w:color="auto"/>
              <w:right w:val="single" w:sz="4" w:space="0" w:color="auto"/>
            </w:tcBorders>
            <w:shd w:val="clear" w:color="auto" w:fill="auto"/>
            <w:vAlign w:val="center"/>
          </w:tcPr>
          <w:p w:rsidR="009A258E" w:rsidRPr="00F15FB1" w:rsidRDefault="009A258E" w:rsidP="006D1BD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MEZUN ÖĞRENCİLERE VERİLİR</w:t>
            </w:r>
          </w:p>
        </w:tc>
        <w:tc>
          <w:tcPr>
            <w:tcW w:w="1276" w:type="pct"/>
            <w:tcBorders>
              <w:top w:val="single" w:sz="4" w:space="0" w:color="auto"/>
              <w:left w:val="nil"/>
              <w:bottom w:val="single" w:sz="4" w:space="0" w:color="auto"/>
              <w:right w:val="single" w:sz="4" w:space="0" w:color="auto"/>
            </w:tcBorders>
            <w:shd w:val="clear" w:color="auto" w:fill="auto"/>
            <w:vAlign w:val="center"/>
          </w:tcPr>
          <w:p w:rsidR="009A258E" w:rsidRPr="00F15FB1" w:rsidRDefault="009A258E" w:rsidP="006D1BD9">
            <w:pPr>
              <w:spacing w:after="0" w:line="240" w:lineRule="auto"/>
              <w:jc w:val="center"/>
              <w:rPr>
                <w:rFonts w:ascii="Arial Narrow" w:eastAsia="Times New Roman" w:hAnsi="Arial Narrow" w:cs="Arial"/>
                <w:b/>
                <w:bCs/>
                <w:sz w:val="13"/>
                <w:szCs w:val="13"/>
                <w:lang w:eastAsia="tr-TR"/>
              </w:rPr>
            </w:pPr>
            <w:r>
              <w:rPr>
                <w:rFonts w:ascii="Arial Narrow" w:eastAsia="Times New Roman" w:hAnsi="Arial Narrow" w:cs="Arial"/>
                <w:b/>
                <w:bCs/>
                <w:sz w:val="13"/>
                <w:szCs w:val="13"/>
                <w:lang w:eastAsia="tr-TR"/>
              </w:rPr>
              <w:t>1 AY</w:t>
            </w:r>
          </w:p>
        </w:tc>
      </w:tr>
      <w:tr w:rsidR="009A258E" w:rsidRPr="0095617A" w:rsidTr="002E0D42">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9A258E" w:rsidRPr="00186A5D" w:rsidRDefault="009A258E" w:rsidP="00F84BC5">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12</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9A258E" w:rsidRPr="00F15FB1" w:rsidRDefault="009A258E" w:rsidP="006D1BD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STAJ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9A258E" w:rsidRPr="00F15FB1" w:rsidRDefault="009A258E" w:rsidP="006D1BD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ADALAT MYO’ DA OKUYAN BÜTÜN ÖĞRENCİLER İÇİN ZORUNLU STAJ’ I YAPMALARI GEREKMEKTEDİR.</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9A258E" w:rsidRPr="00F15FB1" w:rsidRDefault="009A258E" w:rsidP="006D1BD9">
            <w:pPr>
              <w:spacing w:after="0" w:line="240" w:lineRule="auto"/>
              <w:jc w:val="center"/>
              <w:rPr>
                <w:rFonts w:ascii="Arial Narrow" w:eastAsia="Times New Roman" w:hAnsi="Arial Narrow" w:cs="Arial"/>
                <w:b/>
                <w:bCs/>
                <w:sz w:val="13"/>
                <w:szCs w:val="13"/>
                <w:lang w:eastAsia="tr-TR"/>
              </w:rPr>
            </w:pPr>
            <w:r>
              <w:rPr>
                <w:rFonts w:ascii="Arial Narrow" w:eastAsia="Times New Roman" w:hAnsi="Arial Narrow" w:cs="Arial"/>
                <w:b/>
                <w:bCs/>
                <w:sz w:val="13"/>
                <w:szCs w:val="13"/>
                <w:lang w:eastAsia="tr-TR"/>
              </w:rPr>
              <w:t>30İŞ GÜNÜ</w:t>
            </w:r>
          </w:p>
        </w:tc>
      </w:tr>
      <w:tr w:rsidR="009A258E" w:rsidRPr="0095617A" w:rsidTr="002E0D42">
        <w:trPr>
          <w:trHeight w:val="567"/>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9A258E" w:rsidRPr="00186A5D" w:rsidRDefault="009A258E" w:rsidP="00F84BC5">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13</w:t>
            </w:r>
          </w:p>
        </w:tc>
        <w:tc>
          <w:tcPr>
            <w:tcW w:w="1089" w:type="pct"/>
            <w:tcBorders>
              <w:top w:val="single" w:sz="4" w:space="0" w:color="auto"/>
              <w:left w:val="nil"/>
              <w:bottom w:val="single" w:sz="4" w:space="0" w:color="auto"/>
              <w:right w:val="single" w:sz="4" w:space="0" w:color="auto"/>
            </w:tcBorders>
            <w:shd w:val="clear" w:color="auto" w:fill="auto"/>
            <w:vAlign w:val="center"/>
          </w:tcPr>
          <w:p w:rsidR="009A258E" w:rsidRPr="00F15FB1" w:rsidRDefault="009A258E" w:rsidP="006D1BD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DERS PROGRAMI</w:t>
            </w:r>
          </w:p>
        </w:tc>
        <w:tc>
          <w:tcPr>
            <w:tcW w:w="2419" w:type="pct"/>
            <w:tcBorders>
              <w:top w:val="single" w:sz="4" w:space="0" w:color="auto"/>
              <w:left w:val="nil"/>
              <w:bottom w:val="single" w:sz="4" w:space="0" w:color="auto"/>
              <w:right w:val="single" w:sz="4" w:space="0" w:color="auto"/>
            </w:tcBorders>
            <w:shd w:val="clear" w:color="auto" w:fill="auto"/>
            <w:vAlign w:val="center"/>
          </w:tcPr>
          <w:p w:rsidR="009A258E" w:rsidRPr="00F15FB1" w:rsidRDefault="009A258E" w:rsidP="006D1BD9">
            <w:pPr>
              <w:spacing w:after="0" w:line="240" w:lineRule="auto"/>
              <w:rPr>
                <w:rFonts w:ascii="Arial Narrow" w:eastAsia="Times New Roman" w:hAnsi="Arial Narrow" w:cstheme="minorHAnsi"/>
                <w:sz w:val="13"/>
                <w:szCs w:val="13"/>
                <w:lang w:eastAsia="tr-TR"/>
              </w:rPr>
            </w:pPr>
            <w:r>
              <w:rPr>
                <w:rFonts w:ascii="Arial Narrow" w:eastAsia="Times New Roman" w:hAnsi="Arial Narrow" w:cstheme="minorHAnsi"/>
                <w:sz w:val="13"/>
                <w:szCs w:val="13"/>
                <w:lang w:eastAsia="tr-TR"/>
              </w:rPr>
              <w:t xml:space="preserve">Ders vermek üzere </w:t>
            </w:r>
            <w:proofErr w:type="spellStart"/>
            <w:r>
              <w:rPr>
                <w:rFonts w:ascii="Arial Narrow" w:eastAsia="Times New Roman" w:hAnsi="Arial Narrow" w:cstheme="minorHAnsi"/>
                <w:sz w:val="13"/>
                <w:szCs w:val="13"/>
                <w:lang w:eastAsia="tr-TR"/>
              </w:rPr>
              <w:t>görevlendirelen</w:t>
            </w:r>
            <w:proofErr w:type="spellEnd"/>
            <w:r>
              <w:rPr>
                <w:rFonts w:ascii="Arial Narrow" w:eastAsia="Times New Roman" w:hAnsi="Arial Narrow" w:cstheme="minorHAnsi"/>
                <w:sz w:val="13"/>
                <w:szCs w:val="13"/>
                <w:lang w:eastAsia="tr-TR"/>
              </w:rPr>
              <w:t xml:space="preserve"> akademik personel ile koordinasyon içinde haftalık ders programı hazırlamak.</w:t>
            </w:r>
          </w:p>
        </w:tc>
        <w:tc>
          <w:tcPr>
            <w:tcW w:w="1276" w:type="pct"/>
            <w:tcBorders>
              <w:top w:val="single" w:sz="4" w:space="0" w:color="auto"/>
              <w:left w:val="nil"/>
              <w:bottom w:val="single" w:sz="4" w:space="0" w:color="auto"/>
              <w:right w:val="single" w:sz="4" w:space="0" w:color="auto"/>
            </w:tcBorders>
            <w:shd w:val="clear" w:color="auto" w:fill="auto"/>
            <w:vAlign w:val="center"/>
          </w:tcPr>
          <w:p w:rsidR="009A258E" w:rsidRPr="00F15FB1" w:rsidRDefault="009A258E" w:rsidP="006D1BD9">
            <w:pPr>
              <w:spacing w:after="0" w:line="240" w:lineRule="auto"/>
              <w:jc w:val="center"/>
              <w:rPr>
                <w:rFonts w:ascii="Arial Narrow" w:eastAsia="Times New Roman" w:hAnsi="Arial Narrow" w:cstheme="minorHAnsi"/>
                <w:b/>
                <w:bCs/>
                <w:sz w:val="13"/>
                <w:szCs w:val="13"/>
                <w:lang w:eastAsia="tr-TR"/>
              </w:rPr>
            </w:pPr>
            <w:r>
              <w:rPr>
                <w:rFonts w:ascii="Arial Narrow" w:eastAsia="Times New Roman" w:hAnsi="Arial Narrow" w:cstheme="minorHAnsi"/>
                <w:b/>
                <w:bCs/>
                <w:sz w:val="13"/>
                <w:szCs w:val="13"/>
                <w:lang w:eastAsia="tr-TR"/>
              </w:rPr>
              <w:t>2HAFTA</w:t>
            </w:r>
          </w:p>
        </w:tc>
      </w:tr>
      <w:tr w:rsidR="009A258E" w:rsidRPr="0095617A" w:rsidTr="002E0D42">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9A258E" w:rsidRPr="00186A5D" w:rsidRDefault="009A258E" w:rsidP="002E0D42">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14</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9A258E" w:rsidRPr="00C9316D" w:rsidRDefault="009A258E" w:rsidP="006D1BD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Kütüphane </w:t>
            </w:r>
            <w:r w:rsidRPr="00C9316D">
              <w:rPr>
                <w:rFonts w:ascii="Times New Roman" w:eastAsia="Times New Roman" w:hAnsi="Times New Roman" w:cs="Times New Roman"/>
                <w:sz w:val="18"/>
                <w:szCs w:val="18"/>
                <w:lang w:eastAsia="tr-TR"/>
              </w:rPr>
              <w:t>İlişik Kesme</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9A258E" w:rsidRPr="00C9316D" w:rsidRDefault="009A258E" w:rsidP="006D1BD9">
            <w:pPr>
              <w:spacing w:after="0" w:line="240" w:lineRule="auto"/>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Yüksekokulumuzandan</w:t>
            </w:r>
            <w:proofErr w:type="spellEnd"/>
            <w:r>
              <w:rPr>
                <w:rFonts w:ascii="Times New Roman" w:eastAsia="Times New Roman" w:hAnsi="Times New Roman" w:cs="Times New Roman"/>
                <w:sz w:val="18"/>
                <w:szCs w:val="18"/>
                <w:lang w:eastAsia="tr-TR"/>
              </w:rPr>
              <w:t xml:space="preserve"> mezun olma </w:t>
            </w:r>
            <w:proofErr w:type="gramStart"/>
            <w:r>
              <w:rPr>
                <w:rFonts w:ascii="Times New Roman" w:eastAsia="Times New Roman" w:hAnsi="Times New Roman" w:cs="Times New Roman"/>
                <w:sz w:val="18"/>
                <w:szCs w:val="18"/>
                <w:lang w:eastAsia="tr-TR"/>
              </w:rPr>
              <w:t xml:space="preserve">durumundaki </w:t>
            </w:r>
            <w:r w:rsidRPr="00C9316D">
              <w:rPr>
                <w:rFonts w:ascii="Times New Roman" w:eastAsia="Times New Roman" w:hAnsi="Times New Roman" w:cs="Times New Roman"/>
                <w:sz w:val="18"/>
                <w:szCs w:val="18"/>
                <w:lang w:eastAsia="tr-TR"/>
              </w:rPr>
              <w:t xml:space="preserve"> öğrenci</w:t>
            </w:r>
            <w:proofErr w:type="gramEnd"/>
            <w:r>
              <w:rPr>
                <w:rFonts w:ascii="Times New Roman" w:eastAsia="Times New Roman" w:hAnsi="Times New Roman" w:cs="Times New Roman"/>
                <w:sz w:val="18"/>
                <w:szCs w:val="18"/>
                <w:lang w:eastAsia="tr-TR"/>
              </w:rPr>
              <w:t xml:space="preserve"> ve </w:t>
            </w:r>
            <w:r w:rsidRPr="00C9316D">
              <w:rPr>
                <w:rFonts w:ascii="Times New Roman" w:eastAsia="Times New Roman" w:hAnsi="Times New Roman" w:cs="Times New Roman"/>
                <w:sz w:val="18"/>
                <w:szCs w:val="18"/>
                <w:lang w:eastAsia="tr-TR"/>
              </w:rPr>
              <w:t xml:space="preserve"> personelin kütüphaneyle ilişiğinin kesilmesi</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9A258E" w:rsidRPr="00C9316D" w:rsidRDefault="009A258E" w:rsidP="006D1BD9">
            <w:pPr>
              <w:spacing w:after="0" w:line="240" w:lineRule="auto"/>
              <w:jc w:val="center"/>
              <w:rPr>
                <w:rFonts w:ascii="Times New Roman" w:eastAsia="Times New Roman" w:hAnsi="Times New Roman" w:cs="Times New Roman"/>
                <w:bCs/>
                <w:sz w:val="18"/>
                <w:szCs w:val="18"/>
                <w:lang w:eastAsia="tr-TR"/>
              </w:rPr>
            </w:pPr>
            <w:r w:rsidRPr="00C9316D">
              <w:rPr>
                <w:rFonts w:ascii="Times New Roman" w:eastAsia="Times New Roman" w:hAnsi="Times New Roman" w:cs="Times New Roman"/>
                <w:bCs/>
                <w:sz w:val="18"/>
                <w:szCs w:val="18"/>
                <w:lang w:eastAsia="tr-TR"/>
              </w:rPr>
              <w:t>5dk.</w:t>
            </w:r>
          </w:p>
        </w:tc>
      </w:tr>
      <w:tr w:rsidR="009A258E" w:rsidRPr="0095617A" w:rsidTr="002E0D42">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9A258E" w:rsidRPr="00186A5D" w:rsidRDefault="009A258E" w:rsidP="002E0D42">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15</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9A258E" w:rsidRPr="00C9316D" w:rsidRDefault="009A258E" w:rsidP="006D1BD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Kütüphane Taşınır Mal İşlerleri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9A258E" w:rsidRDefault="009A258E" w:rsidP="006D1BD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w:t>
            </w:r>
            <w:proofErr w:type="gramStart"/>
            <w:r>
              <w:rPr>
                <w:rFonts w:ascii="Times New Roman" w:eastAsia="Times New Roman" w:hAnsi="Times New Roman" w:cs="Times New Roman"/>
                <w:sz w:val="18"/>
                <w:szCs w:val="18"/>
                <w:lang w:eastAsia="tr-TR"/>
              </w:rPr>
              <w:t>Kütüphane  gelen</w:t>
            </w:r>
            <w:proofErr w:type="gramEnd"/>
            <w:r>
              <w:rPr>
                <w:rFonts w:ascii="Times New Roman" w:eastAsia="Times New Roman" w:hAnsi="Times New Roman" w:cs="Times New Roman"/>
                <w:sz w:val="18"/>
                <w:szCs w:val="18"/>
                <w:lang w:eastAsia="tr-TR"/>
              </w:rPr>
              <w:t xml:space="preserve"> kitapların muayene komisyonuna sunulması </w:t>
            </w:r>
          </w:p>
          <w:p w:rsidR="009A258E" w:rsidRDefault="009A258E" w:rsidP="006D1BD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 Muayeneden geçen kitapların Kütüphane girişi İçin TİF düzenlenmesi</w:t>
            </w:r>
          </w:p>
          <w:p w:rsidR="009A258E" w:rsidRDefault="009A258E" w:rsidP="006D1BD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3-Ekonomik ömrünü tamamlamış, eskimiş kullanamayacak durumda </w:t>
            </w:r>
            <w:proofErr w:type="gramStart"/>
            <w:r>
              <w:rPr>
                <w:rFonts w:ascii="Times New Roman" w:eastAsia="Times New Roman" w:hAnsi="Times New Roman" w:cs="Times New Roman"/>
                <w:sz w:val="18"/>
                <w:szCs w:val="18"/>
                <w:lang w:eastAsia="tr-TR"/>
              </w:rPr>
              <w:t>kitapların  hurdaya</w:t>
            </w:r>
            <w:proofErr w:type="gramEnd"/>
            <w:r>
              <w:rPr>
                <w:rFonts w:ascii="Times New Roman" w:eastAsia="Times New Roman" w:hAnsi="Times New Roman" w:cs="Times New Roman"/>
                <w:sz w:val="18"/>
                <w:szCs w:val="18"/>
                <w:lang w:eastAsia="tr-TR"/>
              </w:rPr>
              <w:t xml:space="preserve"> ayrılması işlemleri yapmak ve işlemi sonuçlandırmak</w:t>
            </w:r>
          </w:p>
          <w:p w:rsidR="009A258E" w:rsidRDefault="009A258E" w:rsidP="006D1BD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4-Satın alınan kitapların numaralandırılması ve </w:t>
            </w:r>
            <w:proofErr w:type="spellStart"/>
            <w:r>
              <w:rPr>
                <w:rFonts w:ascii="Times New Roman" w:eastAsia="Times New Roman" w:hAnsi="Times New Roman" w:cs="Times New Roman"/>
                <w:sz w:val="18"/>
                <w:szCs w:val="18"/>
                <w:lang w:eastAsia="tr-TR"/>
              </w:rPr>
              <w:t>barkodlanması</w:t>
            </w:r>
            <w:proofErr w:type="spellEnd"/>
          </w:p>
          <w:p w:rsidR="009A258E" w:rsidRDefault="009A258E" w:rsidP="006D1BD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 Yılsonu ayniyat muhasebesi bakımından depo sayımı tüketim defteri demirbaş defteri ve cetvellerin hazırlanması</w:t>
            </w:r>
          </w:p>
          <w:p w:rsidR="009A258E" w:rsidRDefault="009A258E" w:rsidP="006D1BD9">
            <w:pPr>
              <w:spacing w:after="0" w:line="240" w:lineRule="auto"/>
              <w:rPr>
                <w:rFonts w:ascii="Times New Roman" w:eastAsia="Times New Roman" w:hAnsi="Times New Roman" w:cs="Times New Roman"/>
                <w:sz w:val="18"/>
                <w:szCs w:val="18"/>
                <w:lang w:eastAsia="tr-TR"/>
              </w:rPr>
            </w:pPr>
          </w:p>
          <w:p w:rsidR="009A258E" w:rsidRDefault="009A258E" w:rsidP="006D1BD9">
            <w:pPr>
              <w:spacing w:after="0" w:line="240" w:lineRule="auto"/>
              <w:rPr>
                <w:rFonts w:ascii="Times New Roman" w:eastAsia="Times New Roman" w:hAnsi="Times New Roman" w:cs="Times New Roman"/>
                <w:sz w:val="18"/>
                <w:szCs w:val="18"/>
                <w:lang w:eastAsia="tr-TR"/>
              </w:rPr>
            </w:pPr>
          </w:p>
          <w:p w:rsidR="009A258E" w:rsidRPr="00C9316D" w:rsidRDefault="009A258E" w:rsidP="006D1BD9">
            <w:pPr>
              <w:spacing w:after="0" w:line="240" w:lineRule="auto"/>
              <w:rPr>
                <w:rFonts w:ascii="Times New Roman" w:eastAsia="Times New Roman" w:hAnsi="Times New Roman" w:cs="Times New Roman"/>
                <w:sz w:val="18"/>
                <w:szCs w:val="18"/>
                <w:lang w:eastAsia="tr-TR"/>
              </w:rPr>
            </w:pPr>
          </w:p>
        </w:tc>
        <w:tc>
          <w:tcPr>
            <w:tcW w:w="1276" w:type="pct"/>
            <w:tcBorders>
              <w:top w:val="single" w:sz="4" w:space="0" w:color="auto"/>
              <w:left w:val="nil"/>
              <w:bottom w:val="single" w:sz="4" w:space="0" w:color="auto"/>
              <w:right w:val="single" w:sz="4" w:space="0" w:color="auto"/>
            </w:tcBorders>
            <w:shd w:val="clear" w:color="000000" w:fill="D9D9D9"/>
            <w:vAlign w:val="center"/>
          </w:tcPr>
          <w:p w:rsidR="009A258E" w:rsidRPr="00C9316D" w:rsidRDefault="009A258E" w:rsidP="006D1BD9">
            <w:pPr>
              <w:spacing w:after="0" w:line="240" w:lineRule="auto"/>
              <w:jc w:val="center"/>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10</w:t>
            </w:r>
          </w:p>
        </w:tc>
      </w:tr>
      <w:tr w:rsidR="009A258E" w:rsidRPr="0095617A" w:rsidTr="002E0D42">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9A258E" w:rsidRPr="00186A5D" w:rsidRDefault="009A258E" w:rsidP="002E0D42">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16</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9A258E" w:rsidRPr="004B0C1A" w:rsidRDefault="009A258E" w:rsidP="006D1BD9">
            <w:pPr>
              <w:spacing w:after="0" w:line="240" w:lineRule="auto"/>
              <w:rPr>
                <w:rFonts w:ascii="Arial Narrow" w:eastAsia="Times New Roman" w:hAnsi="Arial Narrow" w:cs="Arial"/>
                <w:b/>
                <w:sz w:val="13"/>
                <w:szCs w:val="13"/>
                <w:lang w:eastAsia="tr-TR"/>
              </w:rPr>
            </w:pPr>
            <w:r>
              <w:rPr>
                <w:rFonts w:ascii="Arial Narrow" w:eastAsia="Times New Roman" w:hAnsi="Arial Narrow" w:cs="Arial"/>
                <w:b/>
                <w:sz w:val="13"/>
                <w:szCs w:val="13"/>
                <w:lang w:eastAsia="tr-TR"/>
              </w:rPr>
              <w:t>Personel İşleri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9A258E" w:rsidRPr="00F15FB1" w:rsidRDefault="009A258E" w:rsidP="006D1BD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Açıktan Atama Akademik Personel Öğretim Görevlisi kadrolarına atanması.</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9A258E" w:rsidRPr="00F15FB1" w:rsidRDefault="009A258E" w:rsidP="006D1BD9">
            <w:pPr>
              <w:spacing w:after="0" w:line="240" w:lineRule="auto"/>
              <w:jc w:val="center"/>
              <w:rPr>
                <w:rFonts w:ascii="Arial Narrow" w:eastAsia="Times New Roman" w:hAnsi="Arial Narrow" w:cs="Arial"/>
                <w:b/>
                <w:bCs/>
                <w:sz w:val="13"/>
                <w:szCs w:val="13"/>
                <w:lang w:eastAsia="tr-TR"/>
              </w:rPr>
            </w:pPr>
            <w:r>
              <w:rPr>
                <w:rFonts w:ascii="Arial Narrow" w:eastAsia="Times New Roman" w:hAnsi="Arial Narrow" w:cs="Arial"/>
                <w:b/>
                <w:bCs/>
                <w:sz w:val="13"/>
                <w:szCs w:val="13"/>
                <w:lang w:eastAsia="tr-TR"/>
              </w:rPr>
              <w:t>10 gün</w:t>
            </w:r>
          </w:p>
        </w:tc>
      </w:tr>
      <w:tr w:rsidR="009A258E" w:rsidRPr="0095617A" w:rsidTr="002E0D42">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9A258E" w:rsidRPr="00186A5D" w:rsidRDefault="009A258E" w:rsidP="002E0D42">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17</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9A258E" w:rsidRPr="00F15FB1" w:rsidRDefault="009A258E" w:rsidP="006D1BD9">
            <w:pPr>
              <w:spacing w:after="0" w:line="240" w:lineRule="auto"/>
              <w:rPr>
                <w:rFonts w:ascii="Arial Narrow" w:eastAsia="Times New Roman" w:hAnsi="Arial Narrow" w:cs="Arial"/>
                <w:sz w:val="13"/>
                <w:szCs w:val="13"/>
                <w:lang w:eastAsia="tr-TR"/>
              </w:rPr>
            </w:pPr>
            <w:r>
              <w:rPr>
                <w:rFonts w:ascii="Arial Narrow" w:eastAsia="Times New Roman" w:hAnsi="Arial Narrow" w:cs="Arial"/>
                <w:b/>
                <w:sz w:val="13"/>
                <w:szCs w:val="13"/>
                <w:lang w:eastAsia="tr-TR"/>
              </w:rPr>
              <w:t>Personel İşleri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9A258E" w:rsidRPr="00F15FB1" w:rsidRDefault="009A258E" w:rsidP="006D1BD9">
            <w:pPr>
              <w:spacing w:after="0" w:line="240" w:lineRule="auto"/>
              <w:rPr>
                <w:rFonts w:ascii="Arial Narrow" w:eastAsia="Times New Roman" w:hAnsi="Arial Narrow" w:cs="Arial"/>
                <w:sz w:val="13"/>
                <w:szCs w:val="13"/>
                <w:lang w:eastAsia="tr-TR"/>
              </w:rPr>
            </w:pPr>
            <w:proofErr w:type="gramStart"/>
            <w:r>
              <w:rPr>
                <w:rFonts w:ascii="Arial Narrow" w:eastAsia="Times New Roman" w:hAnsi="Arial Narrow" w:cs="Arial"/>
                <w:sz w:val="13"/>
                <w:szCs w:val="13"/>
                <w:lang w:eastAsia="tr-TR"/>
              </w:rPr>
              <w:t>Akademik ve İdari personelin izin talepleri.</w:t>
            </w:r>
            <w:proofErr w:type="gramEnd"/>
          </w:p>
        </w:tc>
        <w:tc>
          <w:tcPr>
            <w:tcW w:w="1276" w:type="pct"/>
            <w:tcBorders>
              <w:top w:val="single" w:sz="4" w:space="0" w:color="auto"/>
              <w:left w:val="nil"/>
              <w:bottom w:val="single" w:sz="4" w:space="0" w:color="auto"/>
              <w:right w:val="single" w:sz="4" w:space="0" w:color="auto"/>
            </w:tcBorders>
            <w:shd w:val="clear" w:color="000000" w:fill="D9D9D9"/>
            <w:vAlign w:val="center"/>
          </w:tcPr>
          <w:p w:rsidR="009A258E" w:rsidRPr="00F15FB1" w:rsidRDefault="009A258E" w:rsidP="006D1BD9">
            <w:pPr>
              <w:spacing w:after="0" w:line="240" w:lineRule="auto"/>
              <w:jc w:val="center"/>
              <w:rPr>
                <w:rFonts w:ascii="Arial Narrow" w:eastAsia="Times New Roman" w:hAnsi="Arial Narrow" w:cs="Arial"/>
                <w:b/>
                <w:bCs/>
                <w:sz w:val="13"/>
                <w:szCs w:val="13"/>
                <w:lang w:eastAsia="tr-TR"/>
              </w:rPr>
            </w:pPr>
            <w:r>
              <w:rPr>
                <w:rFonts w:ascii="Arial Narrow" w:eastAsia="Times New Roman" w:hAnsi="Arial Narrow" w:cs="Arial"/>
                <w:b/>
                <w:bCs/>
                <w:sz w:val="13"/>
                <w:szCs w:val="13"/>
                <w:lang w:eastAsia="tr-TR"/>
              </w:rPr>
              <w:t>1 gün</w:t>
            </w:r>
          </w:p>
        </w:tc>
      </w:tr>
      <w:tr w:rsidR="009A258E" w:rsidRPr="0095617A" w:rsidTr="002E0D42">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9A258E" w:rsidRPr="00332BA7" w:rsidRDefault="009A258E" w:rsidP="00AA22D6">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18</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9A258E" w:rsidRPr="00F15FB1" w:rsidRDefault="009A258E" w:rsidP="006D1BD9">
            <w:pPr>
              <w:spacing w:after="0" w:line="240" w:lineRule="auto"/>
              <w:rPr>
                <w:rFonts w:ascii="Arial Narrow" w:eastAsia="Times New Roman" w:hAnsi="Arial Narrow" w:cs="Arial"/>
                <w:sz w:val="13"/>
                <w:szCs w:val="13"/>
                <w:lang w:eastAsia="tr-TR"/>
              </w:rPr>
            </w:pPr>
            <w:r>
              <w:rPr>
                <w:rFonts w:ascii="Arial Narrow" w:eastAsia="Times New Roman" w:hAnsi="Arial Narrow" w:cs="Arial"/>
                <w:b/>
                <w:sz w:val="13"/>
                <w:szCs w:val="13"/>
                <w:lang w:eastAsia="tr-TR"/>
              </w:rPr>
              <w:t>Personel İşleri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9A258E" w:rsidRPr="00F15FB1" w:rsidRDefault="009A258E" w:rsidP="006D1BD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Akademik ve İdari personelin emeklilik işlemleri</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9A258E" w:rsidRPr="00F15FB1" w:rsidRDefault="009A258E" w:rsidP="006D1BD9">
            <w:pPr>
              <w:spacing w:after="0" w:line="240" w:lineRule="auto"/>
              <w:jc w:val="center"/>
              <w:rPr>
                <w:rFonts w:ascii="Arial Narrow" w:eastAsia="Times New Roman" w:hAnsi="Arial Narrow" w:cs="Arial"/>
                <w:b/>
                <w:bCs/>
                <w:sz w:val="13"/>
                <w:szCs w:val="13"/>
                <w:lang w:eastAsia="tr-TR"/>
              </w:rPr>
            </w:pPr>
            <w:r>
              <w:rPr>
                <w:rFonts w:ascii="Arial Narrow" w:eastAsia="Times New Roman" w:hAnsi="Arial Narrow" w:cs="Arial"/>
                <w:b/>
                <w:bCs/>
                <w:sz w:val="13"/>
                <w:szCs w:val="13"/>
                <w:lang w:eastAsia="tr-TR"/>
              </w:rPr>
              <w:t>1 Ay</w:t>
            </w:r>
          </w:p>
        </w:tc>
      </w:tr>
      <w:tr w:rsidR="009A258E" w:rsidRPr="0095617A" w:rsidTr="00F6017A">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9A258E" w:rsidRPr="00332BA7" w:rsidRDefault="009A258E" w:rsidP="00AA22D6">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19</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9A258E" w:rsidRPr="00F15FB1" w:rsidRDefault="009A258E" w:rsidP="006D1BD9">
            <w:pPr>
              <w:spacing w:after="0" w:line="240" w:lineRule="auto"/>
              <w:rPr>
                <w:rFonts w:ascii="Arial Narrow" w:eastAsia="Times New Roman" w:hAnsi="Arial Narrow" w:cs="Arial"/>
                <w:sz w:val="13"/>
                <w:szCs w:val="13"/>
                <w:lang w:eastAsia="tr-TR"/>
              </w:rPr>
            </w:pPr>
            <w:r>
              <w:rPr>
                <w:rFonts w:ascii="Arial Narrow" w:eastAsia="Times New Roman" w:hAnsi="Arial Narrow" w:cs="Arial"/>
                <w:b/>
                <w:sz w:val="13"/>
                <w:szCs w:val="13"/>
                <w:lang w:eastAsia="tr-TR"/>
              </w:rPr>
              <w:t>Personel İşleri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9A258E" w:rsidRPr="00F15FB1" w:rsidRDefault="009A258E" w:rsidP="006D1BD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Akademik ve İdari personelin terfi işlemlerini yapmak ve SGK HİTAP programında güncellemek.</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9A258E" w:rsidRPr="00F15FB1" w:rsidRDefault="009A258E" w:rsidP="006D1BD9">
            <w:pPr>
              <w:spacing w:after="0" w:line="240" w:lineRule="auto"/>
              <w:jc w:val="center"/>
              <w:rPr>
                <w:rFonts w:ascii="Arial Narrow" w:eastAsia="Times New Roman" w:hAnsi="Arial Narrow" w:cs="Arial"/>
                <w:b/>
                <w:bCs/>
                <w:sz w:val="13"/>
                <w:szCs w:val="13"/>
                <w:lang w:eastAsia="tr-TR"/>
              </w:rPr>
            </w:pPr>
            <w:r>
              <w:rPr>
                <w:rFonts w:ascii="Arial Narrow" w:eastAsia="Times New Roman" w:hAnsi="Arial Narrow" w:cs="Arial"/>
                <w:b/>
                <w:bCs/>
                <w:sz w:val="13"/>
                <w:szCs w:val="13"/>
                <w:lang w:eastAsia="tr-TR"/>
              </w:rPr>
              <w:t>1 gün</w:t>
            </w:r>
          </w:p>
        </w:tc>
      </w:tr>
      <w:tr w:rsidR="009A258E" w:rsidRPr="0095617A" w:rsidTr="002E0D42">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9A258E" w:rsidRPr="00332BA7" w:rsidRDefault="009A258E" w:rsidP="00AA22D6">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20</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9A258E" w:rsidRPr="00F15FB1" w:rsidRDefault="009A258E" w:rsidP="006D1BD9">
            <w:pPr>
              <w:spacing w:after="0" w:line="240" w:lineRule="auto"/>
              <w:rPr>
                <w:rFonts w:ascii="Arial Narrow" w:eastAsia="Times New Roman" w:hAnsi="Arial Narrow" w:cs="Arial"/>
                <w:sz w:val="13"/>
                <w:szCs w:val="13"/>
                <w:lang w:eastAsia="tr-TR"/>
              </w:rPr>
            </w:pPr>
            <w:r>
              <w:rPr>
                <w:rFonts w:ascii="Arial Narrow" w:eastAsia="Times New Roman" w:hAnsi="Arial Narrow" w:cs="Arial"/>
                <w:b/>
                <w:sz w:val="13"/>
                <w:szCs w:val="13"/>
                <w:lang w:eastAsia="tr-TR"/>
              </w:rPr>
              <w:t>Personel İşleri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9A258E" w:rsidRPr="00F15FB1" w:rsidRDefault="009A258E" w:rsidP="006D1BD9">
            <w:pPr>
              <w:spacing w:after="0" w:line="240" w:lineRule="auto"/>
              <w:rPr>
                <w:rFonts w:ascii="Arial Narrow" w:eastAsia="Times New Roman" w:hAnsi="Arial Narrow" w:cstheme="minorHAnsi"/>
                <w:sz w:val="13"/>
                <w:szCs w:val="13"/>
                <w:lang w:eastAsia="tr-TR"/>
              </w:rPr>
            </w:pPr>
            <w:r>
              <w:rPr>
                <w:rFonts w:ascii="Arial Narrow" w:eastAsia="Times New Roman" w:hAnsi="Arial Narrow" w:cstheme="minorHAnsi"/>
                <w:sz w:val="13"/>
                <w:szCs w:val="13"/>
                <w:lang w:eastAsia="tr-TR"/>
              </w:rPr>
              <w:t>Ders Görevlendirmeleri.</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9A258E" w:rsidRPr="00F15FB1" w:rsidRDefault="009A258E" w:rsidP="006D1BD9">
            <w:pPr>
              <w:spacing w:after="0" w:line="240" w:lineRule="auto"/>
              <w:jc w:val="center"/>
              <w:rPr>
                <w:rFonts w:ascii="Arial Narrow" w:eastAsia="Times New Roman" w:hAnsi="Arial Narrow" w:cstheme="minorHAnsi"/>
                <w:b/>
                <w:bCs/>
                <w:sz w:val="13"/>
                <w:szCs w:val="13"/>
                <w:lang w:eastAsia="tr-TR"/>
              </w:rPr>
            </w:pPr>
            <w:r>
              <w:rPr>
                <w:rFonts w:ascii="Arial Narrow" w:eastAsia="Times New Roman" w:hAnsi="Arial Narrow" w:cstheme="minorHAnsi"/>
                <w:b/>
                <w:bCs/>
                <w:sz w:val="13"/>
                <w:szCs w:val="13"/>
                <w:lang w:eastAsia="tr-TR"/>
              </w:rPr>
              <w:t>2 Ay</w:t>
            </w:r>
          </w:p>
        </w:tc>
      </w:tr>
      <w:tr w:rsidR="009A258E" w:rsidRPr="0095617A" w:rsidTr="00C94FA4">
        <w:trPr>
          <w:trHeight w:val="376"/>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9A258E" w:rsidRPr="00332BA7" w:rsidRDefault="009A258E" w:rsidP="00C94FA4">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21</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9A258E" w:rsidRPr="00F15FB1" w:rsidRDefault="009A258E" w:rsidP="006D1BD9">
            <w:pPr>
              <w:spacing w:after="0" w:line="240" w:lineRule="auto"/>
              <w:rPr>
                <w:rFonts w:ascii="Arial Narrow" w:eastAsia="Times New Roman" w:hAnsi="Arial Narrow" w:cs="Arial"/>
                <w:sz w:val="13"/>
                <w:szCs w:val="13"/>
                <w:lang w:eastAsia="tr-TR"/>
              </w:rPr>
            </w:pPr>
            <w:r>
              <w:rPr>
                <w:rFonts w:ascii="Arial Narrow" w:eastAsia="Times New Roman" w:hAnsi="Arial Narrow" w:cs="Arial"/>
                <w:b/>
                <w:sz w:val="13"/>
                <w:szCs w:val="13"/>
                <w:lang w:eastAsia="tr-TR"/>
              </w:rPr>
              <w:t>Personel İşleri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9A258E" w:rsidRPr="00F15FB1" w:rsidRDefault="009A258E" w:rsidP="006D1BD9">
            <w:pPr>
              <w:spacing w:after="0" w:line="240" w:lineRule="auto"/>
              <w:rPr>
                <w:rFonts w:ascii="Arial Narrow" w:eastAsia="Times New Roman" w:hAnsi="Arial Narrow" w:cstheme="minorHAnsi"/>
                <w:sz w:val="13"/>
                <w:szCs w:val="13"/>
                <w:lang w:eastAsia="tr-TR"/>
              </w:rPr>
            </w:pPr>
            <w:r>
              <w:rPr>
                <w:rFonts w:ascii="Arial Narrow" w:eastAsia="Times New Roman" w:hAnsi="Arial Narrow" w:cstheme="minorHAnsi"/>
                <w:sz w:val="13"/>
                <w:szCs w:val="13"/>
                <w:lang w:eastAsia="tr-TR"/>
              </w:rPr>
              <w:t>Öğretim Görevlisi Başvuru işlemleri</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9A258E" w:rsidRPr="00F15FB1" w:rsidRDefault="009A258E" w:rsidP="006D1BD9">
            <w:pPr>
              <w:spacing w:after="0" w:line="240" w:lineRule="auto"/>
              <w:jc w:val="center"/>
              <w:rPr>
                <w:rFonts w:ascii="Arial Narrow" w:eastAsia="Times New Roman" w:hAnsi="Arial Narrow" w:cstheme="minorHAnsi"/>
                <w:b/>
                <w:bCs/>
                <w:sz w:val="13"/>
                <w:szCs w:val="13"/>
                <w:lang w:eastAsia="tr-TR"/>
              </w:rPr>
            </w:pPr>
            <w:r>
              <w:rPr>
                <w:rFonts w:ascii="Arial Narrow" w:eastAsia="Times New Roman" w:hAnsi="Arial Narrow" w:cstheme="minorHAnsi"/>
                <w:b/>
                <w:bCs/>
                <w:sz w:val="13"/>
                <w:szCs w:val="13"/>
                <w:lang w:eastAsia="tr-TR"/>
              </w:rPr>
              <w:t xml:space="preserve">1 ay </w:t>
            </w:r>
          </w:p>
        </w:tc>
      </w:tr>
      <w:tr w:rsidR="009A258E" w:rsidRPr="0095617A" w:rsidTr="002E0D42">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9A258E" w:rsidRPr="00332BA7" w:rsidRDefault="009A258E" w:rsidP="00AA22D6">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22</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9A258E" w:rsidRPr="00C9316D" w:rsidRDefault="009A258E" w:rsidP="006D1BD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Kütüphane Ödünç kitap verme</w:t>
            </w:r>
            <w:r w:rsidRPr="00C9316D">
              <w:rPr>
                <w:rFonts w:ascii="Times New Roman" w:eastAsia="Times New Roman" w:hAnsi="Times New Roman" w:cs="Times New Roman"/>
                <w:sz w:val="18"/>
                <w:szCs w:val="18"/>
                <w:lang w:eastAsia="tr-TR"/>
              </w:rPr>
              <w:t xml:space="preserve"> </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9A258E" w:rsidRPr="00C9316D" w:rsidRDefault="009A258E" w:rsidP="006D1BD9">
            <w:pPr>
              <w:spacing w:after="0" w:line="240" w:lineRule="auto"/>
              <w:rPr>
                <w:rFonts w:ascii="Times New Roman" w:eastAsia="Times New Roman" w:hAnsi="Times New Roman" w:cs="Times New Roman"/>
                <w:sz w:val="18"/>
                <w:szCs w:val="18"/>
                <w:lang w:eastAsia="tr-TR"/>
              </w:rPr>
            </w:pPr>
            <w:proofErr w:type="gramStart"/>
            <w:r w:rsidRPr="00C9316D">
              <w:rPr>
                <w:rFonts w:ascii="Times New Roman" w:eastAsia="Times New Roman" w:hAnsi="Times New Roman" w:cs="Times New Roman"/>
                <w:sz w:val="18"/>
                <w:szCs w:val="18"/>
                <w:lang w:eastAsia="tr-TR"/>
              </w:rPr>
              <w:t>Kullanıma sunulan kütüphane materyallerinin belli sürelerle kütüphane dışında kullanıma açılması ve iade edilmesi.</w:t>
            </w:r>
            <w:proofErr w:type="gramEnd"/>
          </w:p>
        </w:tc>
        <w:tc>
          <w:tcPr>
            <w:tcW w:w="1276" w:type="pct"/>
            <w:tcBorders>
              <w:top w:val="single" w:sz="4" w:space="0" w:color="auto"/>
              <w:left w:val="nil"/>
              <w:bottom w:val="single" w:sz="4" w:space="0" w:color="auto"/>
              <w:right w:val="single" w:sz="4" w:space="0" w:color="auto"/>
            </w:tcBorders>
            <w:shd w:val="clear" w:color="000000" w:fill="D9D9D9"/>
            <w:vAlign w:val="center"/>
          </w:tcPr>
          <w:p w:rsidR="009A258E" w:rsidRPr="00F15FB1" w:rsidRDefault="006655F4" w:rsidP="00426F2F">
            <w:pPr>
              <w:spacing w:after="0" w:line="240" w:lineRule="auto"/>
              <w:jc w:val="center"/>
              <w:rPr>
                <w:rFonts w:ascii="Arial Narrow" w:eastAsia="Times New Roman" w:hAnsi="Arial Narrow" w:cs="Arial"/>
                <w:b/>
                <w:bCs/>
                <w:sz w:val="13"/>
                <w:szCs w:val="13"/>
                <w:lang w:eastAsia="tr-TR"/>
              </w:rPr>
            </w:pPr>
            <w:r>
              <w:rPr>
                <w:rFonts w:ascii="Arial Narrow" w:eastAsia="Times New Roman" w:hAnsi="Arial Narrow" w:cs="Arial"/>
                <w:b/>
                <w:bCs/>
                <w:sz w:val="13"/>
                <w:szCs w:val="13"/>
                <w:lang w:eastAsia="tr-TR"/>
              </w:rPr>
              <w:t>1</w:t>
            </w:r>
            <w:r w:rsidR="00426F2F">
              <w:rPr>
                <w:rFonts w:ascii="Arial Narrow" w:eastAsia="Times New Roman" w:hAnsi="Arial Narrow" w:cs="Arial"/>
                <w:b/>
                <w:bCs/>
                <w:sz w:val="13"/>
                <w:szCs w:val="13"/>
                <w:lang w:eastAsia="tr-TR"/>
              </w:rPr>
              <w:t xml:space="preserve"> saat</w:t>
            </w:r>
          </w:p>
        </w:tc>
      </w:tr>
      <w:tr w:rsidR="009A258E" w:rsidRPr="0095617A" w:rsidTr="002E0D42">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9A258E" w:rsidRPr="00332BA7" w:rsidRDefault="009A258E" w:rsidP="00AA22D6">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23</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9A258E" w:rsidRPr="00C9316D" w:rsidRDefault="009A258E" w:rsidP="006D1BD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Kütüphane Kitaplar</w:t>
            </w:r>
            <w:r w:rsidRPr="00C9316D">
              <w:rPr>
                <w:rFonts w:ascii="Times New Roman" w:eastAsia="Times New Roman" w:hAnsi="Times New Roman" w:cs="Times New Roman"/>
                <w:sz w:val="18"/>
                <w:szCs w:val="18"/>
                <w:lang w:eastAsia="tr-TR"/>
              </w:rPr>
              <w:t xml:space="preserve"> </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9A258E" w:rsidRPr="00C9316D" w:rsidRDefault="009A258E" w:rsidP="006D1BD9">
            <w:pPr>
              <w:spacing w:after="0" w:line="240" w:lineRule="auto"/>
              <w:rPr>
                <w:rFonts w:ascii="Times New Roman" w:eastAsia="Times New Roman" w:hAnsi="Times New Roman" w:cs="Times New Roman"/>
                <w:sz w:val="18"/>
                <w:szCs w:val="18"/>
                <w:lang w:eastAsia="tr-TR"/>
              </w:rPr>
            </w:pPr>
            <w:r w:rsidRPr="00C9316D">
              <w:rPr>
                <w:rFonts w:ascii="Times New Roman" w:eastAsia="Times New Roman" w:hAnsi="Times New Roman" w:cs="Times New Roman"/>
                <w:sz w:val="18"/>
                <w:szCs w:val="18"/>
                <w:lang w:eastAsia="tr-TR"/>
              </w:rPr>
              <w:t>Akademik, İdari Personel ve öğrencilerin istekleri doğrultusunda koleksiyona katılacak materyal</w:t>
            </w:r>
            <w:r>
              <w:rPr>
                <w:rFonts w:ascii="Times New Roman" w:eastAsia="Times New Roman" w:hAnsi="Times New Roman" w:cs="Times New Roman"/>
                <w:sz w:val="18"/>
                <w:szCs w:val="18"/>
                <w:lang w:eastAsia="tr-TR"/>
              </w:rPr>
              <w:t>lerin Üniversitemiz Rektörlüğünden talep etmek.</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9A258E" w:rsidRPr="00C9316D" w:rsidRDefault="006655F4" w:rsidP="006D1BD9">
            <w:pPr>
              <w:spacing w:after="0" w:line="240" w:lineRule="auto"/>
              <w:jc w:val="center"/>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10 iş günü</w:t>
            </w:r>
          </w:p>
        </w:tc>
      </w:tr>
    </w:tbl>
    <w:p w:rsidR="001E0171" w:rsidRDefault="001E0171" w:rsidP="005054C8">
      <w:pPr>
        <w:spacing w:after="0" w:line="240" w:lineRule="auto"/>
      </w:pPr>
    </w:p>
    <w:p w:rsidR="005054C8" w:rsidRDefault="005054C8" w:rsidP="005054C8">
      <w:pPr>
        <w:spacing w:after="0" w:line="240" w:lineRule="auto"/>
        <w:jc w:val="both"/>
      </w:pPr>
      <w:r w:rsidRPr="005054C8">
        <w:t>Başvuru esnasında yukarıda belirtilen belgelerin dışında belge istenmesi, eksiksiz belge ile başvuru yapılmasına rağmen hizmetin belirtilen sürede tamamlanmaması veya yukarıda bazı hizmetlerin bulunmadığının tespiti durumunda ilk müracaat yerine ya da ikinci müracaat yerine başvurunuz.</w:t>
      </w:r>
    </w:p>
    <w:p w:rsidR="005054C8" w:rsidRDefault="005054C8" w:rsidP="005054C8">
      <w:pPr>
        <w:spacing w:after="0" w:line="240" w:lineRule="auto"/>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95"/>
        <w:gridCol w:w="275"/>
        <w:gridCol w:w="2564"/>
        <w:gridCol w:w="1934"/>
        <w:gridCol w:w="275"/>
        <w:gridCol w:w="2445"/>
      </w:tblGrid>
      <w:tr w:rsidR="005054C8" w:rsidTr="005054C8">
        <w:tc>
          <w:tcPr>
            <w:tcW w:w="1839" w:type="dxa"/>
          </w:tcPr>
          <w:p w:rsidR="005054C8" w:rsidRDefault="005054C8" w:rsidP="005054C8">
            <w:pPr>
              <w:spacing w:after="0" w:line="240" w:lineRule="auto"/>
              <w:jc w:val="both"/>
            </w:pPr>
            <w:r>
              <w:t>İlk Müracaat Yeri</w:t>
            </w:r>
          </w:p>
        </w:tc>
        <w:tc>
          <w:tcPr>
            <w:tcW w:w="275" w:type="dxa"/>
          </w:tcPr>
          <w:p w:rsidR="005054C8" w:rsidRDefault="005054C8" w:rsidP="005054C8">
            <w:pPr>
              <w:spacing w:after="0" w:line="240" w:lineRule="auto"/>
              <w:jc w:val="both"/>
            </w:pPr>
            <w:r>
              <w:t>:</w:t>
            </w:r>
          </w:p>
        </w:tc>
        <w:tc>
          <w:tcPr>
            <w:tcW w:w="2440" w:type="dxa"/>
          </w:tcPr>
          <w:p w:rsidR="005054C8" w:rsidRDefault="00FF254C" w:rsidP="005054C8">
            <w:pPr>
              <w:spacing w:after="0" w:line="240" w:lineRule="auto"/>
              <w:jc w:val="both"/>
            </w:pPr>
            <w:r>
              <w:t xml:space="preserve">Ank. </w:t>
            </w:r>
            <w:proofErr w:type="spellStart"/>
            <w:r>
              <w:t>Ünv</w:t>
            </w:r>
            <w:proofErr w:type="spellEnd"/>
            <w:r>
              <w:t>. H. F. Adalet Meslek Yüksekokulu Sekreterliği</w:t>
            </w:r>
          </w:p>
        </w:tc>
        <w:tc>
          <w:tcPr>
            <w:tcW w:w="1987" w:type="dxa"/>
          </w:tcPr>
          <w:p w:rsidR="005054C8" w:rsidRDefault="005054C8" w:rsidP="005054C8">
            <w:pPr>
              <w:spacing w:after="0" w:line="240" w:lineRule="auto"/>
              <w:jc w:val="both"/>
            </w:pPr>
            <w:r>
              <w:t>İkinci Müracaat Yeri</w:t>
            </w:r>
          </w:p>
        </w:tc>
        <w:tc>
          <w:tcPr>
            <w:tcW w:w="275" w:type="dxa"/>
          </w:tcPr>
          <w:p w:rsidR="005054C8" w:rsidRDefault="005054C8" w:rsidP="005054C8">
            <w:pPr>
              <w:spacing w:after="0" w:line="240" w:lineRule="auto"/>
              <w:jc w:val="both"/>
            </w:pPr>
            <w:r>
              <w:t>:</w:t>
            </w:r>
          </w:p>
        </w:tc>
        <w:tc>
          <w:tcPr>
            <w:tcW w:w="2256" w:type="dxa"/>
          </w:tcPr>
          <w:p w:rsidR="005054C8" w:rsidRDefault="00FF254C" w:rsidP="005054C8">
            <w:pPr>
              <w:spacing w:after="0" w:line="240" w:lineRule="auto"/>
              <w:jc w:val="both"/>
            </w:pPr>
            <w:r>
              <w:t xml:space="preserve">Ank. </w:t>
            </w:r>
            <w:proofErr w:type="spellStart"/>
            <w:r>
              <w:t>Ünv</w:t>
            </w:r>
            <w:proofErr w:type="spellEnd"/>
            <w:r>
              <w:t>. H. F. Adalet Meslek Yüksekokulu Müdürlüğü</w:t>
            </w:r>
          </w:p>
        </w:tc>
      </w:tr>
      <w:tr w:rsidR="005054C8" w:rsidTr="005054C8">
        <w:tc>
          <w:tcPr>
            <w:tcW w:w="1839" w:type="dxa"/>
          </w:tcPr>
          <w:p w:rsidR="005054C8" w:rsidRDefault="005054C8" w:rsidP="005054C8">
            <w:pPr>
              <w:spacing w:after="0" w:line="240" w:lineRule="auto"/>
              <w:jc w:val="both"/>
            </w:pPr>
            <w:r>
              <w:t>İsim</w:t>
            </w:r>
          </w:p>
        </w:tc>
        <w:tc>
          <w:tcPr>
            <w:tcW w:w="275" w:type="dxa"/>
          </w:tcPr>
          <w:p w:rsidR="005054C8" w:rsidRDefault="005054C8" w:rsidP="005054C8">
            <w:pPr>
              <w:spacing w:after="0" w:line="240" w:lineRule="auto"/>
              <w:jc w:val="both"/>
            </w:pPr>
            <w:r>
              <w:t>:</w:t>
            </w:r>
            <w:bookmarkStart w:id="0" w:name="_GoBack"/>
            <w:bookmarkEnd w:id="0"/>
          </w:p>
        </w:tc>
        <w:tc>
          <w:tcPr>
            <w:tcW w:w="2440" w:type="dxa"/>
          </w:tcPr>
          <w:p w:rsidR="00FF254C" w:rsidRDefault="00FF254C" w:rsidP="00FF254C">
            <w:pPr>
              <w:spacing w:after="0" w:line="240" w:lineRule="auto"/>
              <w:jc w:val="both"/>
            </w:pPr>
            <w:r>
              <w:t>Mikail DURSUN</w:t>
            </w:r>
          </w:p>
        </w:tc>
        <w:tc>
          <w:tcPr>
            <w:tcW w:w="1987" w:type="dxa"/>
          </w:tcPr>
          <w:p w:rsidR="005054C8" w:rsidRDefault="005054C8" w:rsidP="005054C8">
            <w:pPr>
              <w:spacing w:after="0" w:line="240" w:lineRule="auto"/>
              <w:jc w:val="both"/>
            </w:pPr>
            <w:r>
              <w:t>İsim</w:t>
            </w:r>
          </w:p>
        </w:tc>
        <w:tc>
          <w:tcPr>
            <w:tcW w:w="275" w:type="dxa"/>
          </w:tcPr>
          <w:p w:rsidR="005054C8" w:rsidRDefault="005054C8" w:rsidP="005054C8">
            <w:pPr>
              <w:spacing w:after="0" w:line="240" w:lineRule="auto"/>
              <w:jc w:val="both"/>
            </w:pPr>
            <w:r>
              <w:t>:</w:t>
            </w:r>
          </w:p>
        </w:tc>
        <w:tc>
          <w:tcPr>
            <w:tcW w:w="2256" w:type="dxa"/>
          </w:tcPr>
          <w:p w:rsidR="005054C8" w:rsidRDefault="00FF254C" w:rsidP="005054C8">
            <w:pPr>
              <w:spacing w:after="0" w:line="240" w:lineRule="auto"/>
              <w:jc w:val="both"/>
            </w:pPr>
            <w:proofErr w:type="spellStart"/>
            <w:proofErr w:type="gramStart"/>
            <w:r>
              <w:t>Yard</w:t>
            </w:r>
            <w:proofErr w:type="spellEnd"/>
            <w:r>
              <w:t>.</w:t>
            </w:r>
            <w:proofErr w:type="spellStart"/>
            <w:r>
              <w:t>Doç.Dr</w:t>
            </w:r>
            <w:proofErr w:type="spellEnd"/>
            <w:proofErr w:type="gramEnd"/>
            <w:r>
              <w:t>.Hakan FURTUN</w:t>
            </w:r>
          </w:p>
        </w:tc>
      </w:tr>
      <w:tr w:rsidR="005054C8" w:rsidTr="005054C8">
        <w:tc>
          <w:tcPr>
            <w:tcW w:w="1839" w:type="dxa"/>
          </w:tcPr>
          <w:p w:rsidR="005054C8" w:rsidRDefault="005054C8" w:rsidP="005054C8">
            <w:pPr>
              <w:spacing w:after="0" w:line="240" w:lineRule="auto"/>
              <w:jc w:val="both"/>
            </w:pPr>
            <w:r>
              <w:t>Unvan</w:t>
            </w:r>
          </w:p>
        </w:tc>
        <w:tc>
          <w:tcPr>
            <w:tcW w:w="275" w:type="dxa"/>
          </w:tcPr>
          <w:p w:rsidR="005054C8" w:rsidRDefault="005054C8" w:rsidP="005054C8">
            <w:pPr>
              <w:spacing w:after="0" w:line="240" w:lineRule="auto"/>
              <w:jc w:val="both"/>
            </w:pPr>
            <w:r>
              <w:t>:</w:t>
            </w:r>
          </w:p>
        </w:tc>
        <w:tc>
          <w:tcPr>
            <w:tcW w:w="2440" w:type="dxa"/>
          </w:tcPr>
          <w:p w:rsidR="005054C8" w:rsidRDefault="00FF254C" w:rsidP="005054C8">
            <w:pPr>
              <w:spacing w:after="0" w:line="240" w:lineRule="auto"/>
              <w:jc w:val="both"/>
            </w:pPr>
            <w:r>
              <w:t>Yüksekokul Sekreteri</w:t>
            </w:r>
          </w:p>
        </w:tc>
        <w:tc>
          <w:tcPr>
            <w:tcW w:w="1987" w:type="dxa"/>
          </w:tcPr>
          <w:p w:rsidR="005054C8" w:rsidRDefault="005054C8" w:rsidP="005054C8">
            <w:pPr>
              <w:spacing w:after="0" w:line="240" w:lineRule="auto"/>
              <w:jc w:val="both"/>
            </w:pPr>
            <w:r>
              <w:t>Unvan</w:t>
            </w:r>
          </w:p>
        </w:tc>
        <w:tc>
          <w:tcPr>
            <w:tcW w:w="275" w:type="dxa"/>
          </w:tcPr>
          <w:p w:rsidR="005054C8" w:rsidRDefault="005054C8" w:rsidP="005054C8">
            <w:pPr>
              <w:spacing w:after="0" w:line="240" w:lineRule="auto"/>
              <w:jc w:val="both"/>
            </w:pPr>
            <w:r>
              <w:t>:</w:t>
            </w:r>
          </w:p>
        </w:tc>
        <w:tc>
          <w:tcPr>
            <w:tcW w:w="2256" w:type="dxa"/>
          </w:tcPr>
          <w:p w:rsidR="005054C8" w:rsidRDefault="00FF254C" w:rsidP="005054C8">
            <w:pPr>
              <w:spacing w:after="0" w:line="240" w:lineRule="auto"/>
              <w:jc w:val="both"/>
            </w:pPr>
            <w:r>
              <w:t>Yüksekokul Müdürü</w:t>
            </w:r>
          </w:p>
        </w:tc>
      </w:tr>
      <w:tr w:rsidR="00FF254C" w:rsidTr="005054C8">
        <w:tc>
          <w:tcPr>
            <w:tcW w:w="1839" w:type="dxa"/>
          </w:tcPr>
          <w:p w:rsidR="00FF254C" w:rsidRDefault="00FF254C" w:rsidP="005054C8">
            <w:pPr>
              <w:spacing w:after="0" w:line="240" w:lineRule="auto"/>
              <w:jc w:val="both"/>
            </w:pPr>
            <w:r>
              <w:t>Adres</w:t>
            </w:r>
          </w:p>
        </w:tc>
        <w:tc>
          <w:tcPr>
            <w:tcW w:w="275" w:type="dxa"/>
          </w:tcPr>
          <w:p w:rsidR="00FF254C" w:rsidRDefault="00FF254C" w:rsidP="005054C8">
            <w:pPr>
              <w:spacing w:after="0" w:line="240" w:lineRule="auto"/>
              <w:jc w:val="both"/>
            </w:pPr>
            <w:r>
              <w:t>:</w:t>
            </w:r>
          </w:p>
        </w:tc>
        <w:tc>
          <w:tcPr>
            <w:tcW w:w="2440" w:type="dxa"/>
          </w:tcPr>
          <w:p w:rsidR="00FF254C" w:rsidRDefault="00FF254C" w:rsidP="005054C8">
            <w:pPr>
              <w:spacing w:after="0" w:line="240" w:lineRule="auto"/>
              <w:jc w:val="both"/>
            </w:pPr>
            <w:r>
              <w:t xml:space="preserve">Erdem </w:t>
            </w:r>
            <w:proofErr w:type="spellStart"/>
            <w:r>
              <w:t>Sok.No</w:t>
            </w:r>
            <w:proofErr w:type="spellEnd"/>
            <w:r>
              <w:t>:1 Cebeci Çankaya / Ankara</w:t>
            </w:r>
          </w:p>
        </w:tc>
        <w:tc>
          <w:tcPr>
            <w:tcW w:w="1987" w:type="dxa"/>
          </w:tcPr>
          <w:p w:rsidR="00FF254C" w:rsidRDefault="00FF254C" w:rsidP="005054C8">
            <w:pPr>
              <w:spacing w:after="0" w:line="240" w:lineRule="auto"/>
              <w:jc w:val="both"/>
            </w:pPr>
            <w:r>
              <w:t>Adres</w:t>
            </w:r>
          </w:p>
        </w:tc>
        <w:tc>
          <w:tcPr>
            <w:tcW w:w="275" w:type="dxa"/>
          </w:tcPr>
          <w:p w:rsidR="00FF254C" w:rsidRDefault="00FF254C" w:rsidP="005054C8">
            <w:pPr>
              <w:spacing w:after="0" w:line="240" w:lineRule="auto"/>
              <w:jc w:val="both"/>
            </w:pPr>
            <w:r>
              <w:t>:</w:t>
            </w:r>
          </w:p>
        </w:tc>
        <w:tc>
          <w:tcPr>
            <w:tcW w:w="2256" w:type="dxa"/>
          </w:tcPr>
          <w:p w:rsidR="00FF254C" w:rsidRDefault="00FF254C" w:rsidP="00DA6774">
            <w:pPr>
              <w:spacing w:after="0" w:line="240" w:lineRule="auto"/>
              <w:jc w:val="both"/>
            </w:pPr>
            <w:r>
              <w:t xml:space="preserve">Erdem </w:t>
            </w:r>
            <w:proofErr w:type="spellStart"/>
            <w:r>
              <w:t>Sok.No</w:t>
            </w:r>
            <w:proofErr w:type="spellEnd"/>
            <w:r>
              <w:t>:1 Cebeci Çankaya / Ankara</w:t>
            </w:r>
          </w:p>
        </w:tc>
      </w:tr>
      <w:tr w:rsidR="005054C8" w:rsidTr="005054C8">
        <w:tc>
          <w:tcPr>
            <w:tcW w:w="1839" w:type="dxa"/>
          </w:tcPr>
          <w:p w:rsidR="005054C8" w:rsidRDefault="005054C8" w:rsidP="005054C8">
            <w:pPr>
              <w:spacing w:after="0" w:line="240" w:lineRule="auto"/>
              <w:jc w:val="both"/>
            </w:pPr>
            <w:r>
              <w:t>Telefon</w:t>
            </w:r>
          </w:p>
        </w:tc>
        <w:tc>
          <w:tcPr>
            <w:tcW w:w="275" w:type="dxa"/>
          </w:tcPr>
          <w:p w:rsidR="005054C8" w:rsidRDefault="005054C8" w:rsidP="005054C8">
            <w:pPr>
              <w:spacing w:after="0" w:line="240" w:lineRule="auto"/>
              <w:jc w:val="both"/>
            </w:pPr>
            <w:r>
              <w:t>:</w:t>
            </w:r>
          </w:p>
        </w:tc>
        <w:tc>
          <w:tcPr>
            <w:tcW w:w="2440" w:type="dxa"/>
          </w:tcPr>
          <w:p w:rsidR="005054C8" w:rsidRDefault="00FF254C" w:rsidP="005054C8">
            <w:pPr>
              <w:spacing w:after="0" w:line="240" w:lineRule="auto"/>
              <w:jc w:val="both"/>
            </w:pPr>
            <w:r>
              <w:t>0312 3196004</w:t>
            </w:r>
          </w:p>
        </w:tc>
        <w:tc>
          <w:tcPr>
            <w:tcW w:w="1987" w:type="dxa"/>
          </w:tcPr>
          <w:p w:rsidR="005054C8" w:rsidRDefault="005054C8" w:rsidP="005054C8">
            <w:pPr>
              <w:spacing w:after="0" w:line="240" w:lineRule="auto"/>
              <w:jc w:val="both"/>
            </w:pPr>
            <w:r>
              <w:t>Telefon</w:t>
            </w:r>
          </w:p>
        </w:tc>
        <w:tc>
          <w:tcPr>
            <w:tcW w:w="275" w:type="dxa"/>
          </w:tcPr>
          <w:p w:rsidR="005054C8" w:rsidRDefault="005054C8" w:rsidP="005054C8">
            <w:pPr>
              <w:spacing w:after="0" w:line="240" w:lineRule="auto"/>
              <w:jc w:val="both"/>
            </w:pPr>
            <w:r>
              <w:t>:</w:t>
            </w:r>
          </w:p>
        </w:tc>
        <w:tc>
          <w:tcPr>
            <w:tcW w:w="2256" w:type="dxa"/>
          </w:tcPr>
          <w:p w:rsidR="005054C8" w:rsidRDefault="00FF254C" w:rsidP="005054C8">
            <w:pPr>
              <w:spacing w:after="0" w:line="240" w:lineRule="auto"/>
              <w:jc w:val="both"/>
            </w:pPr>
            <w:r>
              <w:t>0312 3196004</w:t>
            </w:r>
          </w:p>
        </w:tc>
      </w:tr>
      <w:tr w:rsidR="005054C8" w:rsidTr="005054C8">
        <w:tc>
          <w:tcPr>
            <w:tcW w:w="1839" w:type="dxa"/>
          </w:tcPr>
          <w:p w:rsidR="005054C8" w:rsidRDefault="005054C8" w:rsidP="005054C8">
            <w:pPr>
              <w:spacing w:after="0" w:line="240" w:lineRule="auto"/>
              <w:jc w:val="both"/>
            </w:pPr>
            <w:r>
              <w:t>Faks</w:t>
            </w:r>
          </w:p>
        </w:tc>
        <w:tc>
          <w:tcPr>
            <w:tcW w:w="275" w:type="dxa"/>
          </w:tcPr>
          <w:p w:rsidR="005054C8" w:rsidRDefault="005054C8" w:rsidP="005054C8">
            <w:pPr>
              <w:spacing w:after="0" w:line="240" w:lineRule="auto"/>
              <w:jc w:val="both"/>
            </w:pPr>
            <w:r>
              <w:t>:</w:t>
            </w:r>
          </w:p>
        </w:tc>
        <w:tc>
          <w:tcPr>
            <w:tcW w:w="2440" w:type="dxa"/>
          </w:tcPr>
          <w:p w:rsidR="005054C8" w:rsidRDefault="00FF254C" w:rsidP="005054C8">
            <w:pPr>
              <w:spacing w:after="0" w:line="240" w:lineRule="auto"/>
              <w:jc w:val="both"/>
            </w:pPr>
            <w:r>
              <w:t>0312 3196005</w:t>
            </w:r>
          </w:p>
        </w:tc>
        <w:tc>
          <w:tcPr>
            <w:tcW w:w="1987" w:type="dxa"/>
          </w:tcPr>
          <w:p w:rsidR="005054C8" w:rsidRDefault="005054C8" w:rsidP="005054C8">
            <w:pPr>
              <w:spacing w:after="0" w:line="240" w:lineRule="auto"/>
              <w:jc w:val="both"/>
            </w:pPr>
            <w:r>
              <w:t>Faks</w:t>
            </w:r>
          </w:p>
        </w:tc>
        <w:tc>
          <w:tcPr>
            <w:tcW w:w="275" w:type="dxa"/>
          </w:tcPr>
          <w:p w:rsidR="005054C8" w:rsidRDefault="005054C8" w:rsidP="005054C8">
            <w:pPr>
              <w:spacing w:after="0" w:line="240" w:lineRule="auto"/>
              <w:jc w:val="both"/>
            </w:pPr>
            <w:r>
              <w:t>:</w:t>
            </w:r>
          </w:p>
        </w:tc>
        <w:tc>
          <w:tcPr>
            <w:tcW w:w="2256" w:type="dxa"/>
          </w:tcPr>
          <w:p w:rsidR="005054C8" w:rsidRDefault="00FF254C" w:rsidP="005054C8">
            <w:pPr>
              <w:spacing w:after="0" w:line="240" w:lineRule="auto"/>
              <w:jc w:val="both"/>
            </w:pPr>
            <w:r>
              <w:t>0312 3196005</w:t>
            </w:r>
          </w:p>
        </w:tc>
      </w:tr>
      <w:tr w:rsidR="005054C8" w:rsidTr="005054C8">
        <w:tc>
          <w:tcPr>
            <w:tcW w:w="1839" w:type="dxa"/>
          </w:tcPr>
          <w:p w:rsidR="005054C8" w:rsidRDefault="005054C8" w:rsidP="005054C8">
            <w:pPr>
              <w:spacing w:after="0" w:line="240" w:lineRule="auto"/>
              <w:jc w:val="both"/>
            </w:pPr>
            <w:proofErr w:type="gramStart"/>
            <w:r>
              <w:t>e</w:t>
            </w:r>
            <w:proofErr w:type="gramEnd"/>
            <w:r>
              <w:t>-Posta</w:t>
            </w:r>
          </w:p>
        </w:tc>
        <w:tc>
          <w:tcPr>
            <w:tcW w:w="275" w:type="dxa"/>
          </w:tcPr>
          <w:p w:rsidR="005054C8" w:rsidRDefault="005054C8" w:rsidP="005054C8">
            <w:pPr>
              <w:spacing w:after="0" w:line="240" w:lineRule="auto"/>
              <w:jc w:val="both"/>
            </w:pPr>
            <w:r>
              <w:t>:</w:t>
            </w:r>
          </w:p>
        </w:tc>
        <w:tc>
          <w:tcPr>
            <w:tcW w:w="2440" w:type="dxa"/>
          </w:tcPr>
          <w:p w:rsidR="005054C8" w:rsidRDefault="00410718" w:rsidP="005054C8">
            <w:pPr>
              <w:spacing w:after="0" w:line="240" w:lineRule="auto"/>
              <w:jc w:val="both"/>
            </w:pPr>
            <w:r>
              <w:t>mikaildursun@yahoo.com</w:t>
            </w:r>
          </w:p>
        </w:tc>
        <w:tc>
          <w:tcPr>
            <w:tcW w:w="1987" w:type="dxa"/>
          </w:tcPr>
          <w:p w:rsidR="005054C8" w:rsidRDefault="005054C8" w:rsidP="005054C8">
            <w:pPr>
              <w:spacing w:after="0" w:line="240" w:lineRule="auto"/>
              <w:jc w:val="both"/>
            </w:pPr>
            <w:proofErr w:type="gramStart"/>
            <w:r>
              <w:t>e</w:t>
            </w:r>
            <w:proofErr w:type="gramEnd"/>
            <w:r>
              <w:t>-Posta</w:t>
            </w:r>
          </w:p>
        </w:tc>
        <w:tc>
          <w:tcPr>
            <w:tcW w:w="275" w:type="dxa"/>
          </w:tcPr>
          <w:p w:rsidR="005054C8" w:rsidRDefault="005054C8" w:rsidP="005054C8">
            <w:pPr>
              <w:spacing w:after="0" w:line="240" w:lineRule="auto"/>
              <w:jc w:val="both"/>
            </w:pPr>
            <w:r>
              <w:t>:</w:t>
            </w:r>
          </w:p>
        </w:tc>
        <w:tc>
          <w:tcPr>
            <w:tcW w:w="2256" w:type="dxa"/>
          </w:tcPr>
          <w:p w:rsidR="005054C8" w:rsidRDefault="00410718" w:rsidP="005054C8">
            <w:pPr>
              <w:spacing w:after="0" w:line="240" w:lineRule="auto"/>
              <w:jc w:val="both"/>
            </w:pPr>
            <w:r>
              <w:t>hakanfurtun@gmail.com</w:t>
            </w:r>
          </w:p>
        </w:tc>
      </w:tr>
    </w:tbl>
    <w:p w:rsidR="005054C8" w:rsidRPr="005054C8" w:rsidRDefault="005054C8" w:rsidP="005054C8">
      <w:pPr>
        <w:jc w:val="both"/>
      </w:pPr>
    </w:p>
    <w:sectPr w:rsidR="005054C8" w:rsidRPr="005054C8" w:rsidSect="00D00C6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C34" w:rsidRDefault="00B16C34" w:rsidP="001E0171">
      <w:pPr>
        <w:spacing w:after="0" w:line="240" w:lineRule="auto"/>
      </w:pPr>
      <w:r>
        <w:separator/>
      </w:r>
    </w:p>
  </w:endnote>
  <w:endnote w:type="continuationSeparator" w:id="1">
    <w:p w:rsidR="00B16C34" w:rsidRDefault="00B16C34" w:rsidP="001E01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052134"/>
      <w:docPartObj>
        <w:docPartGallery w:val="Page Numbers (Bottom of Page)"/>
        <w:docPartUnique/>
      </w:docPartObj>
    </w:sdtPr>
    <w:sdtContent>
      <w:sdt>
        <w:sdtPr>
          <w:id w:val="1728636285"/>
          <w:docPartObj>
            <w:docPartGallery w:val="Page Numbers (Top of Page)"/>
            <w:docPartUnique/>
          </w:docPartObj>
        </w:sdtPr>
        <w:sdtContent>
          <w:p w:rsidR="002E0D42" w:rsidRDefault="002E0D42">
            <w:pPr>
              <w:pStyle w:val="Altbilgi"/>
              <w:jc w:val="center"/>
            </w:pPr>
            <w:r>
              <w:t xml:space="preserve">Sayfa </w:t>
            </w:r>
            <w:r w:rsidR="00B63D5C">
              <w:rPr>
                <w:b/>
                <w:bCs/>
                <w:sz w:val="24"/>
                <w:szCs w:val="24"/>
              </w:rPr>
              <w:fldChar w:fldCharType="begin"/>
            </w:r>
            <w:r>
              <w:rPr>
                <w:b/>
                <w:bCs/>
              </w:rPr>
              <w:instrText>PAGE</w:instrText>
            </w:r>
            <w:r w:rsidR="00B63D5C">
              <w:rPr>
                <w:b/>
                <w:bCs/>
                <w:sz w:val="24"/>
                <w:szCs w:val="24"/>
              </w:rPr>
              <w:fldChar w:fldCharType="separate"/>
            </w:r>
            <w:r w:rsidR="00EB7349">
              <w:rPr>
                <w:b/>
                <w:bCs/>
                <w:noProof/>
              </w:rPr>
              <w:t>1</w:t>
            </w:r>
            <w:r w:rsidR="00B63D5C">
              <w:rPr>
                <w:b/>
                <w:bCs/>
                <w:sz w:val="24"/>
                <w:szCs w:val="24"/>
              </w:rPr>
              <w:fldChar w:fldCharType="end"/>
            </w:r>
            <w:r>
              <w:t xml:space="preserve"> / </w:t>
            </w:r>
            <w:r w:rsidR="00B63D5C">
              <w:rPr>
                <w:b/>
                <w:bCs/>
                <w:sz w:val="24"/>
                <w:szCs w:val="24"/>
              </w:rPr>
              <w:fldChar w:fldCharType="begin"/>
            </w:r>
            <w:r>
              <w:rPr>
                <w:b/>
                <w:bCs/>
              </w:rPr>
              <w:instrText>NUMPAGES</w:instrText>
            </w:r>
            <w:r w:rsidR="00B63D5C">
              <w:rPr>
                <w:b/>
                <w:bCs/>
                <w:sz w:val="24"/>
                <w:szCs w:val="24"/>
              </w:rPr>
              <w:fldChar w:fldCharType="separate"/>
            </w:r>
            <w:r w:rsidR="00EB7349">
              <w:rPr>
                <w:b/>
                <w:bCs/>
                <w:noProof/>
              </w:rPr>
              <w:t>3</w:t>
            </w:r>
            <w:r w:rsidR="00B63D5C">
              <w:rPr>
                <w:b/>
                <w:bCs/>
                <w:sz w:val="24"/>
                <w:szCs w:val="24"/>
              </w:rPr>
              <w:fldChar w:fldCharType="end"/>
            </w:r>
          </w:p>
        </w:sdtContent>
      </w:sdt>
    </w:sdtContent>
  </w:sdt>
  <w:p w:rsidR="002E0D42" w:rsidRDefault="002E0D4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C34" w:rsidRDefault="00B16C34" w:rsidP="001E0171">
      <w:pPr>
        <w:spacing w:after="0" w:line="240" w:lineRule="auto"/>
      </w:pPr>
      <w:r>
        <w:separator/>
      </w:r>
    </w:p>
  </w:footnote>
  <w:footnote w:type="continuationSeparator" w:id="1">
    <w:p w:rsidR="00B16C34" w:rsidRDefault="00B16C34" w:rsidP="001E01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D42" w:rsidRPr="00D758BE" w:rsidRDefault="002E0D42" w:rsidP="001E0171">
    <w:pPr>
      <w:pStyle w:val="stbilgi"/>
      <w:jc w:val="right"/>
      <w:rPr>
        <w:b/>
      </w:rPr>
    </w:pPr>
    <w:r w:rsidRPr="00D758BE">
      <w:rPr>
        <w:b/>
      </w:rPr>
      <w:t>EK-2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E77CE"/>
    <w:multiLevelType w:val="hybridMultilevel"/>
    <w:tmpl w:val="117E60F0"/>
    <w:lvl w:ilvl="0" w:tplc="BA7242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1E0171"/>
    <w:rsid w:val="000422C9"/>
    <w:rsid w:val="00102E8F"/>
    <w:rsid w:val="00137EF2"/>
    <w:rsid w:val="001A7743"/>
    <w:rsid w:val="001E0171"/>
    <w:rsid w:val="0024345C"/>
    <w:rsid w:val="002910BA"/>
    <w:rsid w:val="002C1022"/>
    <w:rsid w:val="002E0D42"/>
    <w:rsid w:val="002E1CEE"/>
    <w:rsid w:val="002E3F40"/>
    <w:rsid w:val="00306924"/>
    <w:rsid w:val="00336B3C"/>
    <w:rsid w:val="003473B9"/>
    <w:rsid w:val="00391C8A"/>
    <w:rsid w:val="003F0762"/>
    <w:rsid w:val="00410718"/>
    <w:rsid w:val="00415433"/>
    <w:rsid w:val="00424313"/>
    <w:rsid w:val="00426F2F"/>
    <w:rsid w:val="00431273"/>
    <w:rsid w:val="00437F9B"/>
    <w:rsid w:val="005054C8"/>
    <w:rsid w:val="005108AE"/>
    <w:rsid w:val="0057004D"/>
    <w:rsid w:val="00592C79"/>
    <w:rsid w:val="006655F4"/>
    <w:rsid w:val="006B7DA8"/>
    <w:rsid w:val="006E3D88"/>
    <w:rsid w:val="007C222A"/>
    <w:rsid w:val="008547E3"/>
    <w:rsid w:val="00861446"/>
    <w:rsid w:val="00866471"/>
    <w:rsid w:val="0089562D"/>
    <w:rsid w:val="008C1776"/>
    <w:rsid w:val="00901C72"/>
    <w:rsid w:val="00910F1C"/>
    <w:rsid w:val="00924589"/>
    <w:rsid w:val="00930391"/>
    <w:rsid w:val="00940F71"/>
    <w:rsid w:val="00947565"/>
    <w:rsid w:val="009A258E"/>
    <w:rsid w:val="009C1A58"/>
    <w:rsid w:val="009F023B"/>
    <w:rsid w:val="00A35B3D"/>
    <w:rsid w:val="00A41CC7"/>
    <w:rsid w:val="00A669AE"/>
    <w:rsid w:val="00A71878"/>
    <w:rsid w:val="00AC1261"/>
    <w:rsid w:val="00AD3A3A"/>
    <w:rsid w:val="00B16C34"/>
    <w:rsid w:val="00B26910"/>
    <w:rsid w:val="00B26D9A"/>
    <w:rsid w:val="00B574E4"/>
    <w:rsid w:val="00B63D5C"/>
    <w:rsid w:val="00B65485"/>
    <w:rsid w:val="00B72680"/>
    <w:rsid w:val="00B72C20"/>
    <w:rsid w:val="00B73BAD"/>
    <w:rsid w:val="00B8404D"/>
    <w:rsid w:val="00BC36CF"/>
    <w:rsid w:val="00BE51D8"/>
    <w:rsid w:val="00C1549A"/>
    <w:rsid w:val="00C61802"/>
    <w:rsid w:val="00C817CD"/>
    <w:rsid w:val="00C94FA4"/>
    <w:rsid w:val="00C9741B"/>
    <w:rsid w:val="00CD5D88"/>
    <w:rsid w:val="00D00C6D"/>
    <w:rsid w:val="00D47DFC"/>
    <w:rsid w:val="00D758BE"/>
    <w:rsid w:val="00E22EDA"/>
    <w:rsid w:val="00EB3D09"/>
    <w:rsid w:val="00EB7349"/>
    <w:rsid w:val="00F01CDA"/>
    <w:rsid w:val="00F06666"/>
    <w:rsid w:val="00F520B4"/>
    <w:rsid w:val="00F80BFA"/>
    <w:rsid w:val="00FC2C3D"/>
    <w:rsid w:val="00FF254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171"/>
    <w:pPr>
      <w:spacing w:after="120" w:line="276" w:lineRule="auto"/>
    </w:pPr>
  </w:style>
  <w:style w:type="paragraph" w:styleId="Balk2">
    <w:name w:val="heading 2"/>
    <w:basedOn w:val="Normal"/>
    <w:next w:val="Normal"/>
    <w:link w:val="Balk2Char"/>
    <w:uiPriority w:val="9"/>
    <w:unhideWhenUsed/>
    <w:qFormat/>
    <w:rsid w:val="001E017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E0171"/>
    <w:rPr>
      <w:rFonts w:asciiTheme="majorHAnsi" w:eastAsiaTheme="majorEastAsia" w:hAnsiTheme="majorHAnsi" w:cstheme="majorBidi"/>
      <w:b/>
      <w:bCs/>
      <w:color w:val="5B9BD5" w:themeColor="accent1"/>
      <w:sz w:val="26"/>
      <w:szCs w:val="26"/>
    </w:rPr>
  </w:style>
  <w:style w:type="paragraph" w:styleId="stbilgi">
    <w:name w:val="header"/>
    <w:basedOn w:val="Normal"/>
    <w:link w:val="stbilgiChar"/>
    <w:uiPriority w:val="99"/>
    <w:unhideWhenUsed/>
    <w:rsid w:val="001E01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0171"/>
  </w:style>
  <w:style w:type="paragraph" w:styleId="Altbilgi">
    <w:name w:val="footer"/>
    <w:basedOn w:val="Normal"/>
    <w:link w:val="AltbilgiChar"/>
    <w:uiPriority w:val="99"/>
    <w:unhideWhenUsed/>
    <w:rsid w:val="001E01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0171"/>
  </w:style>
  <w:style w:type="paragraph" w:styleId="BalonMetni">
    <w:name w:val="Balloon Text"/>
    <w:basedOn w:val="Normal"/>
    <w:link w:val="BalonMetniChar"/>
    <w:uiPriority w:val="99"/>
    <w:semiHidden/>
    <w:unhideWhenUsed/>
    <w:rsid w:val="001E017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0171"/>
    <w:rPr>
      <w:rFonts w:ascii="Segoe UI" w:hAnsi="Segoe UI" w:cs="Segoe UI"/>
      <w:sz w:val="18"/>
      <w:szCs w:val="18"/>
    </w:rPr>
  </w:style>
  <w:style w:type="table" w:styleId="TabloKlavuzu">
    <w:name w:val="Table Grid"/>
    <w:basedOn w:val="NormalTablo"/>
    <w:uiPriority w:val="39"/>
    <w:rsid w:val="005054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108A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970</Words>
  <Characters>5534</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dc:creator>
  <cp:lastModifiedBy>kullanici</cp:lastModifiedBy>
  <cp:revision>4</cp:revision>
  <cp:lastPrinted>2016-06-30T13:06:00Z</cp:lastPrinted>
  <dcterms:created xsi:type="dcterms:W3CDTF">2016-10-05T06:41:00Z</dcterms:created>
  <dcterms:modified xsi:type="dcterms:W3CDTF">2016-10-05T06:55:00Z</dcterms:modified>
</cp:coreProperties>
</file>